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6D" w:rsidRPr="00585203" w:rsidRDefault="00A93A6D" w:rsidP="004552BA">
      <w:pPr>
        <w:spacing w:line="276" w:lineRule="auto"/>
        <w:jc w:val="center"/>
        <w:rPr>
          <w:b/>
          <w:bCs/>
          <w:szCs w:val="28"/>
        </w:rPr>
      </w:pPr>
      <w:r w:rsidRPr="00585203">
        <w:rPr>
          <w:b/>
          <w:szCs w:val="28"/>
        </w:rPr>
        <w:t xml:space="preserve">ЖЕЛЕЗНОДОРОЖНАЯ РАЙОННАЯ МОЛОДЕЖНАЯ ИЗБИРАТЕЛЬНАЯ КОМИССИЯ </w:t>
      </w:r>
    </w:p>
    <w:p w:rsidR="00A93A6D" w:rsidRPr="00585203" w:rsidRDefault="00A93A6D" w:rsidP="004552BA">
      <w:pPr>
        <w:widowControl w:val="0"/>
        <w:spacing w:line="276" w:lineRule="auto"/>
        <w:ind w:firstLine="720"/>
        <w:rPr>
          <w:b/>
          <w:szCs w:val="28"/>
        </w:rPr>
      </w:pPr>
    </w:p>
    <w:p w:rsidR="00A93A6D" w:rsidRPr="00585203" w:rsidRDefault="00A93A6D" w:rsidP="004552BA">
      <w:pPr>
        <w:widowControl w:val="0"/>
        <w:spacing w:line="276" w:lineRule="auto"/>
        <w:jc w:val="center"/>
        <w:rPr>
          <w:b/>
          <w:szCs w:val="28"/>
        </w:rPr>
      </w:pPr>
      <w:r w:rsidRPr="00585203">
        <w:rPr>
          <w:b/>
          <w:szCs w:val="28"/>
        </w:rPr>
        <w:t>РЕШЕНИЕ</w:t>
      </w:r>
    </w:p>
    <w:p w:rsidR="00A93A6D" w:rsidRPr="00585203" w:rsidRDefault="00A93A6D" w:rsidP="004552BA">
      <w:pPr>
        <w:widowControl w:val="0"/>
        <w:spacing w:line="276" w:lineRule="auto"/>
        <w:ind w:firstLine="720"/>
        <w:rPr>
          <w:szCs w:val="28"/>
        </w:rPr>
      </w:pPr>
    </w:p>
    <w:tbl>
      <w:tblPr>
        <w:tblW w:w="9488" w:type="dxa"/>
        <w:tblLayout w:type="fixed"/>
        <w:tblLook w:val="0000" w:firstRow="0" w:lastRow="0" w:firstColumn="0" w:lastColumn="0" w:noHBand="0" w:noVBand="0"/>
      </w:tblPr>
      <w:tblGrid>
        <w:gridCol w:w="5494"/>
        <w:gridCol w:w="3994"/>
      </w:tblGrid>
      <w:tr w:rsidR="00A93A6D" w:rsidRPr="00585203" w:rsidTr="003B16CA">
        <w:trPr>
          <w:cantSplit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A93A6D" w:rsidRPr="00585203" w:rsidRDefault="00585203" w:rsidP="00B02359">
            <w:pPr>
              <w:spacing w:line="276" w:lineRule="auto"/>
              <w:ind w:left="-68"/>
              <w:jc w:val="both"/>
              <w:rPr>
                <w:b/>
                <w:bCs/>
                <w:szCs w:val="28"/>
              </w:rPr>
            </w:pPr>
            <w:r w:rsidRPr="00585203">
              <w:rPr>
                <w:b/>
                <w:bCs/>
                <w:szCs w:val="28"/>
              </w:rPr>
              <w:t>«</w:t>
            </w:r>
            <w:r w:rsidR="00B02359">
              <w:rPr>
                <w:b/>
                <w:bCs/>
                <w:szCs w:val="28"/>
              </w:rPr>
              <w:t>22</w:t>
            </w:r>
            <w:r w:rsidR="00A93A6D" w:rsidRPr="00585203">
              <w:rPr>
                <w:b/>
                <w:bCs/>
                <w:szCs w:val="28"/>
              </w:rPr>
              <w:t>»</w:t>
            </w:r>
            <w:r w:rsidR="00A93A6D" w:rsidRPr="00585203">
              <w:rPr>
                <w:b/>
                <w:bCs/>
                <w:szCs w:val="28"/>
                <w:lang w:val="en-US"/>
              </w:rPr>
              <w:t xml:space="preserve"> </w:t>
            </w:r>
            <w:r w:rsidR="00B02359">
              <w:rPr>
                <w:b/>
                <w:bCs/>
                <w:szCs w:val="28"/>
              </w:rPr>
              <w:t>февраля</w:t>
            </w:r>
            <w:r w:rsidR="00A93A6D" w:rsidRPr="00585203">
              <w:rPr>
                <w:b/>
                <w:bCs/>
                <w:szCs w:val="28"/>
              </w:rPr>
              <w:t xml:space="preserve"> 201</w:t>
            </w:r>
            <w:r w:rsidRPr="00585203">
              <w:rPr>
                <w:b/>
                <w:bCs/>
                <w:szCs w:val="28"/>
              </w:rPr>
              <w:t>7</w:t>
            </w:r>
            <w:r w:rsidR="00A93A6D" w:rsidRPr="00585203">
              <w:rPr>
                <w:b/>
                <w:bCs/>
                <w:szCs w:val="28"/>
              </w:rPr>
              <w:t xml:space="preserve">  года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A93A6D" w:rsidRPr="00585203" w:rsidRDefault="00A93A6D" w:rsidP="00B02359">
            <w:pPr>
              <w:spacing w:line="276" w:lineRule="auto"/>
              <w:ind w:left="360"/>
              <w:jc w:val="right"/>
              <w:rPr>
                <w:b/>
                <w:bCs/>
                <w:szCs w:val="28"/>
              </w:rPr>
            </w:pPr>
            <w:r w:rsidRPr="00585203">
              <w:rPr>
                <w:b/>
                <w:bCs/>
                <w:szCs w:val="28"/>
              </w:rPr>
              <w:t xml:space="preserve">№  </w:t>
            </w:r>
            <w:r w:rsidR="00B02359">
              <w:rPr>
                <w:b/>
                <w:bCs/>
                <w:szCs w:val="28"/>
              </w:rPr>
              <w:t>3</w:t>
            </w:r>
            <w:r w:rsidRPr="00585203">
              <w:rPr>
                <w:b/>
                <w:bCs/>
                <w:szCs w:val="28"/>
              </w:rPr>
              <w:t>/</w:t>
            </w:r>
            <w:r w:rsidR="00B02359">
              <w:rPr>
                <w:b/>
                <w:bCs/>
                <w:szCs w:val="28"/>
              </w:rPr>
              <w:t>8</w:t>
            </w:r>
          </w:p>
        </w:tc>
      </w:tr>
    </w:tbl>
    <w:p w:rsidR="00A93A6D" w:rsidRPr="00585203" w:rsidRDefault="00A93A6D" w:rsidP="004552BA">
      <w:pPr>
        <w:widowControl w:val="0"/>
        <w:spacing w:line="276" w:lineRule="auto"/>
        <w:rPr>
          <w:szCs w:val="28"/>
        </w:rPr>
      </w:pPr>
      <w:r w:rsidRPr="00585203">
        <w:rPr>
          <w:szCs w:val="28"/>
        </w:rPr>
        <w:t xml:space="preserve"> </w:t>
      </w:r>
    </w:p>
    <w:p w:rsidR="00A93A6D" w:rsidRPr="00585203" w:rsidRDefault="00A93A6D" w:rsidP="004552BA">
      <w:pPr>
        <w:widowControl w:val="0"/>
        <w:spacing w:line="276" w:lineRule="auto"/>
        <w:jc w:val="center"/>
        <w:rPr>
          <w:szCs w:val="28"/>
        </w:rPr>
      </w:pPr>
      <w:r w:rsidRPr="00585203">
        <w:rPr>
          <w:szCs w:val="28"/>
        </w:rPr>
        <w:t>г. Екатеринбург</w:t>
      </w:r>
    </w:p>
    <w:p w:rsidR="009B2890" w:rsidRPr="00585203" w:rsidRDefault="009B2890" w:rsidP="004552BA">
      <w:pPr>
        <w:spacing w:line="276" w:lineRule="auto"/>
        <w:rPr>
          <w:b/>
          <w:bCs/>
          <w:szCs w:val="28"/>
        </w:rPr>
      </w:pPr>
    </w:p>
    <w:tbl>
      <w:tblPr>
        <w:tblW w:w="9399" w:type="dxa"/>
        <w:tblInd w:w="348" w:type="dxa"/>
        <w:tblLayout w:type="fixed"/>
        <w:tblLook w:val="0000" w:firstRow="0" w:lastRow="0" w:firstColumn="0" w:lastColumn="0" w:noHBand="0" w:noVBand="0"/>
      </w:tblPr>
      <w:tblGrid>
        <w:gridCol w:w="9399"/>
      </w:tblGrid>
      <w:tr w:rsidR="00585203" w:rsidRPr="00585203" w:rsidTr="003B16CA">
        <w:trPr>
          <w:cantSplit/>
          <w:trHeight w:val="806"/>
        </w:trPr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:rsidR="00585203" w:rsidRPr="00585203" w:rsidRDefault="00585203" w:rsidP="00B02359">
            <w:pPr>
              <w:spacing w:line="276" w:lineRule="auto"/>
              <w:ind w:left="360"/>
              <w:jc w:val="center"/>
              <w:rPr>
                <w:b/>
                <w:bCs/>
                <w:szCs w:val="28"/>
              </w:rPr>
            </w:pPr>
            <w:r w:rsidRPr="00585203">
              <w:rPr>
                <w:b/>
                <w:bCs/>
                <w:szCs w:val="28"/>
              </w:rPr>
              <w:t>О</w:t>
            </w:r>
            <w:r w:rsidR="00B02359">
              <w:rPr>
                <w:b/>
                <w:bCs/>
                <w:szCs w:val="28"/>
              </w:rPr>
              <w:t>б утверждении Положения по конкурсу видеороликов «Я снимаю выборы»</w:t>
            </w:r>
          </w:p>
        </w:tc>
      </w:tr>
    </w:tbl>
    <w:p w:rsidR="00585203" w:rsidRPr="00585203" w:rsidRDefault="00585203" w:rsidP="004552BA">
      <w:pPr>
        <w:spacing w:line="276" w:lineRule="auto"/>
        <w:jc w:val="center"/>
        <w:rPr>
          <w:b/>
          <w:bCs/>
          <w:szCs w:val="28"/>
        </w:rPr>
      </w:pPr>
    </w:p>
    <w:p w:rsidR="00585203" w:rsidRPr="00585203" w:rsidRDefault="00585203" w:rsidP="004552BA">
      <w:pPr>
        <w:pStyle w:val="BodyTextIndent21"/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585203">
        <w:rPr>
          <w:sz w:val="28"/>
          <w:szCs w:val="28"/>
        </w:rPr>
        <w:t xml:space="preserve">В целях осуществления полномочий Железнодорожной районной молодежной избирательной комиссии города Екатеринбурга и в соответствии с решением Железнодорожной районной территориальной избирательной комиссии города Екатеринбурга от 19 декабря 2016 г. № 27/124 «О формировании Железнодорожной районной молодежной избирательной комиссии города Екатеринбурга», постановлением Избирательной комиссии Свердловской области от 24 сентября 2014 г. № 22/89 «Об утверждении Положения о молодежных избирательных комиссиях в Свердловской области» </w:t>
      </w:r>
      <w:r w:rsidRPr="00585203">
        <w:rPr>
          <w:color w:val="000000"/>
          <w:sz w:val="28"/>
          <w:szCs w:val="28"/>
        </w:rPr>
        <w:t>(в редакции постановления от 4 декабря 2014 г. № 25/108)</w:t>
      </w:r>
      <w:r w:rsidRPr="00585203">
        <w:rPr>
          <w:sz w:val="28"/>
          <w:szCs w:val="28"/>
        </w:rPr>
        <w:t xml:space="preserve"> Железнодорожная районная молодежная избирательная комиссия г</w:t>
      </w:r>
      <w:r>
        <w:rPr>
          <w:sz w:val="28"/>
          <w:szCs w:val="28"/>
        </w:rPr>
        <w:t xml:space="preserve">орода </w:t>
      </w:r>
      <w:r w:rsidRPr="00585203">
        <w:rPr>
          <w:sz w:val="28"/>
          <w:szCs w:val="28"/>
        </w:rPr>
        <w:t xml:space="preserve">Екатеринбурга  </w:t>
      </w:r>
      <w:r w:rsidRPr="00585203">
        <w:rPr>
          <w:b/>
          <w:bCs/>
          <w:sz w:val="28"/>
          <w:szCs w:val="28"/>
        </w:rPr>
        <w:t>РЕШИЛА:</w:t>
      </w:r>
    </w:p>
    <w:p w:rsidR="00585203" w:rsidRPr="00585203" w:rsidRDefault="00585203" w:rsidP="004552BA">
      <w:pPr>
        <w:pStyle w:val="BodyTextIndent21"/>
        <w:spacing w:line="276" w:lineRule="auto"/>
        <w:ind w:firstLine="720"/>
        <w:jc w:val="both"/>
        <w:rPr>
          <w:sz w:val="28"/>
          <w:szCs w:val="28"/>
        </w:rPr>
      </w:pPr>
      <w:r w:rsidRPr="00585203">
        <w:rPr>
          <w:b/>
          <w:bCs/>
          <w:sz w:val="28"/>
          <w:szCs w:val="28"/>
        </w:rPr>
        <w:t xml:space="preserve">  </w:t>
      </w:r>
    </w:p>
    <w:p w:rsidR="00EA20DF" w:rsidRDefault="00B02359" w:rsidP="00FF5274">
      <w:pPr>
        <w:pStyle w:val="BodyTextIndent21"/>
        <w:numPr>
          <w:ilvl w:val="0"/>
          <w:numId w:val="28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по конкурсу видеороликов «Я снимаю выборы»</w:t>
      </w:r>
      <w:r w:rsidR="00585203" w:rsidRPr="00EA20DF">
        <w:rPr>
          <w:sz w:val="28"/>
          <w:szCs w:val="28"/>
        </w:rPr>
        <w:t>;</w:t>
      </w:r>
      <w:bookmarkStart w:id="0" w:name="_GoBack"/>
      <w:bookmarkEnd w:id="0"/>
    </w:p>
    <w:p w:rsidR="007A0DAC" w:rsidRDefault="00B02359" w:rsidP="00FF5274">
      <w:pPr>
        <w:pStyle w:val="BodyTextIndent21"/>
        <w:numPr>
          <w:ilvl w:val="0"/>
          <w:numId w:val="28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срок до 10 марта 2017 года сформировать конкурсную комиссию</w:t>
      </w:r>
      <w:r w:rsidR="00FF5274">
        <w:rPr>
          <w:sz w:val="28"/>
          <w:szCs w:val="28"/>
        </w:rPr>
        <w:t>;</w:t>
      </w:r>
    </w:p>
    <w:p w:rsidR="00585203" w:rsidRPr="00585203" w:rsidRDefault="00585203" w:rsidP="00FF5274">
      <w:pPr>
        <w:pStyle w:val="BodyText23"/>
        <w:numPr>
          <w:ilvl w:val="0"/>
          <w:numId w:val="28"/>
        </w:numPr>
        <w:tabs>
          <w:tab w:val="left" w:pos="1134"/>
        </w:tabs>
        <w:spacing w:line="276" w:lineRule="auto"/>
        <w:ind w:left="0" w:firstLine="720"/>
        <w:rPr>
          <w:b w:val="0"/>
          <w:bCs w:val="0"/>
          <w:sz w:val="28"/>
          <w:szCs w:val="28"/>
        </w:rPr>
      </w:pPr>
      <w:r w:rsidRPr="00585203">
        <w:rPr>
          <w:b w:val="0"/>
          <w:bCs w:val="0"/>
          <w:sz w:val="28"/>
          <w:szCs w:val="28"/>
        </w:rPr>
        <w:t>Направить настоящее решение в Железнодорожную районную территориальную избирательную комиссию г</w:t>
      </w:r>
      <w:r>
        <w:rPr>
          <w:b w:val="0"/>
          <w:bCs w:val="0"/>
          <w:sz w:val="28"/>
          <w:szCs w:val="28"/>
        </w:rPr>
        <w:t xml:space="preserve">орода </w:t>
      </w:r>
      <w:r w:rsidRPr="00585203">
        <w:rPr>
          <w:b w:val="0"/>
          <w:bCs w:val="0"/>
          <w:sz w:val="28"/>
          <w:szCs w:val="28"/>
        </w:rPr>
        <w:t>Екатеринбурга, средствам массовой информации;</w:t>
      </w:r>
    </w:p>
    <w:p w:rsidR="00585203" w:rsidRPr="00585203" w:rsidRDefault="00585203" w:rsidP="00FF5274">
      <w:pPr>
        <w:pStyle w:val="BodyText23"/>
        <w:numPr>
          <w:ilvl w:val="0"/>
          <w:numId w:val="28"/>
        </w:numPr>
        <w:tabs>
          <w:tab w:val="left" w:pos="1134"/>
        </w:tabs>
        <w:spacing w:line="276" w:lineRule="auto"/>
        <w:ind w:left="0" w:firstLine="720"/>
        <w:rPr>
          <w:b w:val="0"/>
          <w:bCs w:val="0"/>
          <w:sz w:val="28"/>
          <w:szCs w:val="28"/>
        </w:rPr>
      </w:pPr>
      <w:r w:rsidRPr="00585203">
        <w:rPr>
          <w:b w:val="0"/>
          <w:bCs w:val="0"/>
          <w:sz w:val="28"/>
          <w:szCs w:val="28"/>
        </w:rPr>
        <w:t>Опубликовать настоящее решение путем размещения в информационно-телекоммуникационной сети интернет на странице Железнодорожной районной территориальной избирательной комиссии г</w:t>
      </w:r>
      <w:r>
        <w:rPr>
          <w:b w:val="0"/>
          <w:bCs w:val="0"/>
          <w:sz w:val="28"/>
          <w:szCs w:val="28"/>
        </w:rPr>
        <w:t xml:space="preserve">орода </w:t>
      </w:r>
      <w:r w:rsidRPr="00585203">
        <w:rPr>
          <w:b w:val="0"/>
          <w:bCs w:val="0"/>
          <w:sz w:val="28"/>
          <w:szCs w:val="28"/>
        </w:rPr>
        <w:t>Екатеринбурга (</w:t>
      </w:r>
      <w:r w:rsidR="00096072" w:rsidRPr="00096072">
        <w:rPr>
          <w:b w:val="0"/>
          <w:bCs w:val="0"/>
          <w:sz w:val="28"/>
          <w:szCs w:val="28"/>
        </w:rPr>
        <w:t>ikso.org/</w:t>
      </w:r>
      <w:proofErr w:type="spellStart"/>
      <w:r w:rsidR="00096072" w:rsidRPr="00096072">
        <w:rPr>
          <w:b w:val="0"/>
          <w:bCs w:val="0"/>
          <w:sz w:val="28"/>
          <w:szCs w:val="28"/>
        </w:rPr>
        <w:t>tik</w:t>
      </w:r>
      <w:proofErr w:type="spellEnd"/>
      <w:r w:rsidR="00096072" w:rsidRPr="00096072">
        <w:rPr>
          <w:b w:val="0"/>
          <w:bCs w:val="0"/>
          <w:sz w:val="28"/>
          <w:szCs w:val="28"/>
        </w:rPr>
        <w:t>/</w:t>
      </w:r>
      <w:proofErr w:type="spellStart"/>
      <w:r w:rsidR="00096072" w:rsidRPr="00096072">
        <w:rPr>
          <w:b w:val="0"/>
          <w:bCs w:val="0"/>
          <w:sz w:val="28"/>
          <w:szCs w:val="28"/>
        </w:rPr>
        <w:t>site</w:t>
      </w:r>
      <w:proofErr w:type="spellEnd"/>
      <w:r w:rsidR="00096072" w:rsidRPr="00096072">
        <w:rPr>
          <w:b w:val="0"/>
          <w:bCs w:val="0"/>
          <w:sz w:val="28"/>
          <w:szCs w:val="28"/>
        </w:rPr>
        <w:t>/</w:t>
      </w:r>
      <w:proofErr w:type="spellStart"/>
      <w:r w:rsidR="00096072" w:rsidRPr="00096072">
        <w:rPr>
          <w:b w:val="0"/>
          <w:bCs w:val="0"/>
          <w:sz w:val="28"/>
          <w:szCs w:val="28"/>
        </w:rPr>
        <w:t>ezh</w:t>
      </w:r>
      <w:proofErr w:type="spellEnd"/>
      <w:r w:rsidRPr="00585203">
        <w:rPr>
          <w:b w:val="0"/>
          <w:sz w:val="28"/>
          <w:szCs w:val="28"/>
        </w:rPr>
        <w:t xml:space="preserve">), а также в социальной сети </w:t>
      </w:r>
      <w:proofErr w:type="spellStart"/>
      <w:r w:rsidRPr="00585203">
        <w:rPr>
          <w:b w:val="0"/>
          <w:sz w:val="28"/>
          <w:szCs w:val="28"/>
        </w:rPr>
        <w:t>Вконтакте</w:t>
      </w:r>
      <w:proofErr w:type="spellEnd"/>
      <w:r w:rsidRPr="00585203">
        <w:rPr>
          <w:b w:val="0"/>
          <w:sz w:val="28"/>
          <w:szCs w:val="28"/>
        </w:rPr>
        <w:t xml:space="preserve"> на странице группы Железнодорожной районной молодежной избирательной комиссии города Екатеринбурга</w:t>
      </w:r>
      <w:r>
        <w:rPr>
          <w:sz w:val="28"/>
          <w:szCs w:val="28"/>
        </w:rPr>
        <w:t xml:space="preserve"> </w:t>
      </w:r>
      <w:r w:rsidRPr="00585203">
        <w:rPr>
          <w:b w:val="0"/>
          <w:sz w:val="28"/>
          <w:szCs w:val="28"/>
        </w:rPr>
        <w:t>(</w:t>
      </w:r>
      <w:hyperlink r:id="rId7" w:history="1">
        <w:r w:rsidRPr="00096072">
          <w:rPr>
            <w:rStyle w:val="aa"/>
            <w:b w:val="0"/>
            <w:sz w:val="28"/>
            <w:szCs w:val="28"/>
          </w:rPr>
          <w:t>https://vk.com/club86046879</w:t>
        </w:r>
      </w:hyperlink>
      <w:r w:rsidRPr="00585203">
        <w:rPr>
          <w:b w:val="0"/>
          <w:bCs w:val="0"/>
          <w:sz w:val="28"/>
          <w:szCs w:val="28"/>
        </w:rPr>
        <w:t>);</w:t>
      </w:r>
    </w:p>
    <w:p w:rsidR="00585203" w:rsidRDefault="00585203" w:rsidP="00FF5274">
      <w:pPr>
        <w:pStyle w:val="BodyTextIndent21"/>
        <w:numPr>
          <w:ilvl w:val="0"/>
          <w:numId w:val="28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585203">
        <w:rPr>
          <w:sz w:val="28"/>
          <w:szCs w:val="28"/>
        </w:rPr>
        <w:lastRenderedPageBreak/>
        <w:t>Контроль за исполнением настоящего решения возложить на председателя Железнодорожной районной молодежной избирательной комиссии г</w:t>
      </w:r>
      <w:r>
        <w:rPr>
          <w:sz w:val="28"/>
          <w:szCs w:val="28"/>
        </w:rPr>
        <w:t xml:space="preserve">орода </w:t>
      </w:r>
      <w:r w:rsidR="007A0DAC">
        <w:rPr>
          <w:sz w:val="28"/>
          <w:szCs w:val="28"/>
        </w:rPr>
        <w:t>Екатеринбурга А.А. Архипову.</w:t>
      </w:r>
    </w:p>
    <w:p w:rsidR="007A0DAC" w:rsidRDefault="007A0DAC" w:rsidP="004552BA">
      <w:pPr>
        <w:pStyle w:val="BodyTextIndent21"/>
        <w:spacing w:line="276" w:lineRule="auto"/>
        <w:ind w:left="1" w:firstLine="719"/>
        <w:jc w:val="both"/>
        <w:rPr>
          <w:sz w:val="28"/>
          <w:szCs w:val="28"/>
        </w:rPr>
      </w:pPr>
    </w:p>
    <w:p w:rsidR="007A0DAC" w:rsidRPr="00585203" w:rsidRDefault="007A0DAC" w:rsidP="004552BA">
      <w:pPr>
        <w:pStyle w:val="BodyTextIndent21"/>
        <w:spacing w:line="276" w:lineRule="auto"/>
        <w:ind w:left="1" w:firstLine="71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5"/>
        <w:gridCol w:w="2693"/>
        <w:gridCol w:w="549"/>
        <w:gridCol w:w="2393"/>
      </w:tblGrid>
      <w:tr w:rsidR="007A0DAC" w:rsidTr="003B16C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A0DAC" w:rsidRDefault="007A0DAC" w:rsidP="003B16CA">
            <w:pPr>
              <w:pStyle w:val="BodyText23"/>
              <w:spacing w:line="276" w:lineRule="auto"/>
              <w:rPr>
                <w:b w:val="0"/>
                <w:bCs w:val="0"/>
                <w:sz w:val="28"/>
                <w:szCs w:val="20"/>
              </w:rPr>
            </w:pPr>
            <w:r>
              <w:rPr>
                <w:b w:val="0"/>
                <w:bCs w:val="0"/>
                <w:sz w:val="28"/>
                <w:szCs w:val="20"/>
              </w:rPr>
              <w:t>Председатель комиссии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DAC" w:rsidRDefault="007A0DAC" w:rsidP="003B16CA">
            <w:pPr>
              <w:pStyle w:val="BodyText23"/>
              <w:spacing w:line="276" w:lineRule="auto"/>
              <w:rPr>
                <w:b w:val="0"/>
                <w:bCs w:val="0"/>
                <w:sz w:val="28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7A0DAC" w:rsidRDefault="007A0DAC" w:rsidP="003B16CA">
            <w:pPr>
              <w:pStyle w:val="BodyText23"/>
              <w:spacing w:line="276" w:lineRule="auto"/>
              <w:rPr>
                <w:b w:val="0"/>
                <w:bCs w:val="0"/>
                <w:sz w:val="28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DAC" w:rsidRDefault="007A0DAC" w:rsidP="003B16CA">
            <w:pPr>
              <w:pStyle w:val="BodyText23"/>
              <w:spacing w:line="276" w:lineRule="auto"/>
              <w:jc w:val="center"/>
              <w:rPr>
                <w:b w:val="0"/>
                <w:bCs w:val="0"/>
                <w:sz w:val="28"/>
                <w:szCs w:val="20"/>
              </w:rPr>
            </w:pPr>
          </w:p>
        </w:tc>
      </w:tr>
      <w:tr w:rsidR="007A0DAC" w:rsidTr="003B16C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A0DAC" w:rsidRDefault="007A0DAC" w:rsidP="003B16CA">
            <w:pPr>
              <w:pStyle w:val="BodyText23"/>
              <w:spacing w:line="276" w:lineRule="auto"/>
              <w:rPr>
                <w:b w:val="0"/>
                <w:bCs w:val="0"/>
                <w:sz w:val="2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DAC" w:rsidRPr="009B2890" w:rsidRDefault="007A0DAC" w:rsidP="003B16CA">
            <w:pPr>
              <w:pStyle w:val="BodyText23"/>
              <w:spacing w:line="276" w:lineRule="auto"/>
              <w:jc w:val="center"/>
              <w:rPr>
                <w:b w:val="0"/>
                <w:bCs w:val="0"/>
                <w:sz w:val="22"/>
                <w:szCs w:val="20"/>
              </w:rPr>
            </w:pPr>
            <w:r w:rsidRPr="009B2890">
              <w:rPr>
                <w:b w:val="0"/>
                <w:bCs w:val="0"/>
                <w:sz w:val="22"/>
                <w:szCs w:val="20"/>
              </w:rPr>
              <w:t>подпись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7A0DAC" w:rsidRPr="009B2890" w:rsidRDefault="007A0DAC" w:rsidP="003B16CA">
            <w:pPr>
              <w:pStyle w:val="BodyText23"/>
              <w:spacing w:line="276" w:lineRule="auto"/>
              <w:jc w:val="center"/>
              <w:rPr>
                <w:b w:val="0"/>
                <w:bCs w:val="0"/>
                <w:sz w:val="22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DAC" w:rsidRPr="009B2890" w:rsidRDefault="007A0DAC" w:rsidP="003B16CA">
            <w:pPr>
              <w:pStyle w:val="BodyText23"/>
              <w:spacing w:line="276" w:lineRule="auto"/>
              <w:jc w:val="center"/>
              <w:rPr>
                <w:b w:val="0"/>
                <w:bCs w:val="0"/>
                <w:sz w:val="22"/>
                <w:szCs w:val="20"/>
              </w:rPr>
            </w:pPr>
            <w:r>
              <w:rPr>
                <w:b w:val="0"/>
                <w:bCs w:val="0"/>
                <w:sz w:val="22"/>
                <w:szCs w:val="20"/>
              </w:rPr>
              <w:t>ф</w:t>
            </w:r>
            <w:r w:rsidRPr="009B2890">
              <w:rPr>
                <w:b w:val="0"/>
                <w:bCs w:val="0"/>
                <w:sz w:val="22"/>
                <w:szCs w:val="20"/>
              </w:rPr>
              <w:t>амилия, инициалы</w:t>
            </w:r>
          </w:p>
        </w:tc>
      </w:tr>
      <w:tr w:rsidR="007A0DAC" w:rsidTr="003B16C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A0DAC" w:rsidRDefault="007A0DAC" w:rsidP="003B16CA">
            <w:pPr>
              <w:pStyle w:val="BodyText23"/>
              <w:spacing w:line="276" w:lineRule="auto"/>
              <w:rPr>
                <w:b w:val="0"/>
                <w:bCs w:val="0"/>
                <w:sz w:val="28"/>
                <w:szCs w:val="20"/>
              </w:rPr>
            </w:pPr>
            <w:r>
              <w:rPr>
                <w:b w:val="0"/>
                <w:bCs w:val="0"/>
                <w:sz w:val="28"/>
                <w:szCs w:val="20"/>
              </w:rPr>
              <w:t>Секретарь комиссии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DAC" w:rsidRDefault="007A0DAC" w:rsidP="003B16CA">
            <w:pPr>
              <w:pStyle w:val="BodyText23"/>
              <w:spacing w:line="276" w:lineRule="auto"/>
              <w:rPr>
                <w:b w:val="0"/>
                <w:bCs w:val="0"/>
                <w:sz w:val="28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7A0DAC" w:rsidRDefault="007A0DAC" w:rsidP="003B16CA">
            <w:pPr>
              <w:pStyle w:val="BodyText23"/>
              <w:spacing w:line="276" w:lineRule="auto"/>
              <w:rPr>
                <w:b w:val="0"/>
                <w:bCs w:val="0"/>
                <w:sz w:val="28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DAC" w:rsidRDefault="007A0DAC" w:rsidP="003B16CA">
            <w:pPr>
              <w:pStyle w:val="BodyText23"/>
              <w:spacing w:line="276" w:lineRule="auto"/>
              <w:jc w:val="center"/>
              <w:rPr>
                <w:b w:val="0"/>
                <w:bCs w:val="0"/>
                <w:sz w:val="28"/>
                <w:szCs w:val="20"/>
              </w:rPr>
            </w:pPr>
          </w:p>
        </w:tc>
      </w:tr>
      <w:tr w:rsidR="007A0DAC" w:rsidTr="003B16C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A0DAC" w:rsidRDefault="007A0DAC" w:rsidP="003B16CA">
            <w:pPr>
              <w:pStyle w:val="BodyText23"/>
              <w:spacing w:line="276" w:lineRule="auto"/>
              <w:rPr>
                <w:b w:val="0"/>
                <w:bCs w:val="0"/>
                <w:sz w:val="2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DAC" w:rsidRPr="009B2890" w:rsidRDefault="007A0DAC" w:rsidP="003B16CA">
            <w:pPr>
              <w:pStyle w:val="BodyText23"/>
              <w:spacing w:line="276" w:lineRule="auto"/>
              <w:jc w:val="center"/>
              <w:rPr>
                <w:b w:val="0"/>
                <w:bCs w:val="0"/>
                <w:sz w:val="22"/>
                <w:szCs w:val="20"/>
              </w:rPr>
            </w:pPr>
            <w:r w:rsidRPr="009B2890">
              <w:rPr>
                <w:b w:val="0"/>
                <w:bCs w:val="0"/>
                <w:sz w:val="22"/>
                <w:szCs w:val="20"/>
              </w:rPr>
              <w:t>подпись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7A0DAC" w:rsidRPr="009B2890" w:rsidRDefault="007A0DAC" w:rsidP="003B16CA">
            <w:pPr>
              <w:pStyle w:val="BodyText23"/>
              <w:spacing w:line="276" w:lineRule="auto"/>
              <w:jc w:val="center"/>
              <w:rPr>
                <w:b w:val="0"/>
                <w:bCs w:val="0"/>
                <w:sz w:val="22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DAC" w:rsidRPr="009B2890" w:rsidRDefault="007A0DAC" w:rsidP="003B16CA">
            <w:pPr>
              <w:pStyle w:val="BodyText23"/>
              <w:spacing w:line="276" w:lineRule="auto"/>
              <w:jc w:val="center"/>
              <w:rPr>
                <w:b w:val="0"/>
                <w:bCs w:val="0"/>
                <w:sz w:val="22"/>
                <w:szCs w:val="20"/>
              </w:rPr>
            </w:pPr>
            <w:r>
              <w:rPr>
                <w:b w:val="0"/>
                <w:bCs w:val="0"/>
                <w:sz w:val="22"/>
                <w:szCs w:val="20"/>
              </w:rPr>
              <w:t>ф</w:t>
            </w:r>
            <w:r w:rsidRPr="009B2890">
              <w:rPr>
                <w:b w:val="0"/>
                <w:bCs w:val="0"/>
                <w:sz w:val="22"/>
                <w:szCs w:val="20"/>
              </w:rPr>
              <w:t>амилия, инициалы</w:t>
            </w:r>
          </w:p>
        </w:tc>
      </w:tr>
    </w:tbl>
    <w:p w:rsidR="00B02359" w:rsidRDefault="00B02359" w:rsidP="004552BA">
      <w:pPr>
        <w:pStyle w:val="BodyTextIndent21"/>
        <w:spacing w:line="276" w:lineRule="auto"/>
        <w:ind w:firstLine="1"/>
        <w:jc w:val="both"/>
        <w:rPr>
          <w:sz w:val="28"/>
          <w:szCs w:val="28"/>
        </w:rPr>
      </w:pPr>
    </w:p>
    <w:p w:rsidR="00B02359" w:rsidRDefault="00B02359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B02359" w:rsidRPr="009E46AD" w:rsidRDefault="00B02359" w:rsidP="00B02359">
      <w:pPr>
        <w:spacing w:line="360" w:lineRule="auto"/>
        <w:ind w:left="5041"/>
      </w:pPr>
      <w:r w:rsidRPr="009E46AD">
        <w:lastRenderedPageBreak/>
        <w:t>УТВЕРЖДЕНО</w:t>
      </w:r>
    </w:p>
    <w:p w:rsidR="00B02359" w:rsidRPr="009E46AD" w:rsidRDefault="00B02359" w:rsidP="00B02359">
      <w:pPr>
        <w:spacing w:line="360" w:lineRule="auto"/>
        <w:ind w:left="5041"/>
        <w:jc w:val="both"/>
      </w:pPr>
      <w:r w:rsidRPr="009E46AD">
        <w:t>решением Железнодорожной районной молодежной избирательной комиссии города Екатеринбурга</w:t>
      </w:r>
    </w:p>
    <w:p w:rsidR="00B02359" w:rsidRPr="009E46AD" w:rsidRDefault="00B02359" w:rsidP="00B02359">
      <w:pPr>
        <w:spacing w:line="360" w:lineRule="auto"/>
        <w:ind w:left="5041"/>
        <w:jc w:val="both"/>
      </w:pPr>
      <w:r w:rsidRPr="009E46AD">
        <w:t>от 2</w:t>
      </w:r>
      <w:r>
        <w:t>2</w:t>
      </w:r>
      <w:r w:rsidRPr="009E46AD">
        <w:t xml:space="preserve"> февраля 2017 года № 3/8</w:t>
      </w:r>
    </w:p>
    <w:p w:rsidR="00B02359" w:rsidRPr="009E46AD" w:rsidRDefault="00B02359" w:rsidP="00B02359">
      <w:pPr>
        <w:spacing w:line="360" w:lineRule="auto"/>
        <w:ind w:firstLine="709"/>
        <w:rPr>
          <w:b/>
        </w:rPr>
      </w:pPr>
    </w:p>
    <w:p w:rsidR="00B02359" w:rsidRPr="009E46AD" w:rsidRDefault="00B02359" w:rsidP="00B02359">
      <w:pPr>
        <w:spacing w:line="360" w:lineRule="auto"/>
        <w:ind w:firstLine="709"/>
        <w:jc w:val="center"/>
        <w:rPr>
          <w:b/>
        </w:rPr>
      </w:pPr>
      <w:r w:rsidRPr="009E46AD">
        <w:rPr>
          <w:b/>
        </w:rPr>
        <w:t>Положение</w:t>
      </w:r>
    </w:p>
    <w:p w:rsidR="00B02359" w:rsidRDefault="00B02359" w:rsidP="00B02359">
      <w:pPr>
        <w:widowControl w:val="0"/>
        <w:spacing w:line="360" w:lineRule="auto"/>
        <w:ind w:firstLine="709"/>
        <w:jc w:val="center"/>
        <w:rPr>
          <w:b/>
        </w:rPr>
      </w:pPr>
      <w:r w:rsidRPr="009E46AD">
        <w:rPr>
          <w:b/>
        </w:rPr>
        <w:t>о проведении районного конкурса видеороликов</w:t>
      </w:r>
    </w:p>
    <w:p w:rsidR="00B02359" w:rsidRPr="009E46AD" w:rsidRDefault="00B02359" w:rsidP="00B02359">
      <w:pPr>
        <w:widowControl w:val="0"/>
        <w:spacing w:line="360" w:lineRule="auto"/>
        <w:ind w:firstLine="709"/>
        <w:jc w:val="center"/>
        <w:rPr>
          <w:b/>
        </w:rPr>
      </w:pPr>
      <w:r w:rsidRPr="009E46AD">
        <w:rPr>
          <w:b/>
        </w:rPr>
        <w:t>«Я снимаю выборы»</w:t>
      </w:r>
    </w:p>
    <w:p w:rsidR="00B02359" w:rsidRPr="009E46AD" w:rsidRDefault="00B02359" w:rsidP="00B02359">
      <w:pPr>
        <w:numPr>
          <w:ilvl w:val="0"/>
          <w:numId w:val="32"/>
        </w:numPr>
        <w:tabs>
          <w:tab w:val="left" w:pos="993"/>
        </w:tabs>
        <w:spacing w:before="200" w:after="200" w:line="360" w:lineRule="auto"/>
        <w:ind w:left="0" w:firstLine="709"/>
        <w:jc w:val="center"/>
        <w:rPr>
          <w:b/>
        </w:rPr>
      </w:pPr>
      <w:r w:rsidRPr="009E46AD">
        <w:rPr>
          <w:b/>
        </w:rPr>
        <w:t>Общие положения</w:t>
      </w:r>
    </w:p>
    <w:p w:rsidR="00B02359" w:rsidRPr="009E46AD" w:rsidRDefault="00B02359" w:rsidP="00B02359">
      <w:pPr>
        <w:widowControl w:val="0"/>
        <w:numPr>
          <w:ilvl w:val="1"/>
          <w:numId w:val="32"/>
        </w:numPr>
        <w:spacing w:line="360" w:lineRule="auto"/>
        <w:ind w:left="0" w:firstLine="709"/>
        <w:jc w:val="both"/>
      </w:pPr>
      <w:r w:rsidRPr="009E46AD">
        <w:t>Районный Конкурс видеороликов «Я снимаю выборы» (далее – Конкурс), проводится Железнодорожной районной молодежной избирательной комиссией города Екатеринбурга в рамках мероприятий, посвященных Дню молодого избирателя, совместно с Железнодорожной районной территориальной избирательной к</w:t>
      </w:r>
      <w:r w:rsidR="00C32D71">
        <w:t xml:space="preserve">омиссией города Екатеринбурга, </w:t>
      </w:r>
      <w:r w:rsidRPr="009E46AD">
        <w:t>отделом образования Железнодорожного района города Екатеринбурга</w:t>
      </w:r>
      <w:r w:rsidR="00C32D71">
        <w:t xml:space="preserve"> и Районного совета старшеклассников Железнодорожного района города Екатеринбурга</w:t>
      </w:r>
      <w:r w:rsidRPr="009E46AD">
        <w:t>.</w:t>
      </w:r>
    </w:p>
    <w:p w:rsidR="00B02359" w:rsidRPr="009E46AD" w:rsidRDefault="00B02359" w:rsidP="00B02359">
      <w:pPr>
        <w:numPr>
          <w:ilvl w:val="1"/>
          <w:numId w:val="32"/>
        </w:numPr>
        <w:spacing w:line="360" w:lineRule="auto"/>
        <w:ind w:left="0" w:firstLine="709"/>
        <w:jc w:val="both"/>
      </w:pPr>
      <w:r w:rsidRPr="009E46AD">
        <w:t>Основными задачами конкурса являются:</w:t>
      </w:r>
    </w:p>
    <w:p w:rsidR="00B02359" w:rsidRPr="009E46AD" w:rsidRDefault="00B02359" w:rsidP="00B02359">
      <w:pPr>
        <w:numPr>
          <w:ilvl w:val="0"/>
          <w:numId w:val="31"/>
        </w:numPr>
        <w:spacing w:line="360" w:lineRule="auto"/>
        <w:ind w:left="0" w:firstLine="709"/>
        <w:jc w:val="both"/>
      </w:pPr>
      <w:r w:rsidRPr="009E46AD">
        <w:t>формирование у молодежи первичных знаний об особенностях проведения выборов;</w:t>
      </w:r>
    </w:p>
    <w:p w:rsidR="00B02359" w:rsidRPr="009E46AD" w:rsidRDefault="00B02359" w:rsidP="00B02359">
      <w:pPr>
        <w:numPr>
          <w:ilvl w:val="0"/>
          <w:numId w:val="31"/>
        </w:numPr>
        <w:spacing w:line="360" w:lineRule="auto"/>
        <w:ind w:left="0" w:firstLine="709"/>
        <w:jc w:val="both"/>
      </w:pPr>
      <w:r w:rsidRPr="009E46AD">
        <w:t>воспитание активной жизненной позиции учащихся, гражданственности, выработки умения анализировать происходящее и не оставаться в стороне от важнейших политических событий в жизни общества;</w:t>
      </w:r>
    </w:p>
    <w:p w:rsidR="00B02359" w:rsidRPr="009E46AD" w:rsidRDefault="00B02359" w:rsidP="00B02359">
      <w:pPr>
        <w:numPr>
          <w:ilvl w:val="0"/>
          <w:numId w:val="31"/>
        </w:numPr>
        <w:spacing w:line="360" w:lineRule="auto"/>
        <w:ind w:left="0" w:firstLine="709"/>
        <w:jc w:val="both"/>
      </w:pPr>
      <w:r w:rsidRPr="009E46AD">
        <w:t>развитие творческого отношения к избирательному процессу как будущих участников избирательных кампаний;</w:t>
      </w:r>
    </w:p>
    <w:p w:rsidR="00B02359" w:rsidRPr="009E46AD" w:rsidRDefault="00B02359" w:rsidP="00B02359">
      <w:pPr>
        <w:numPr>
          <w:ilvl w:val="0"/>
          <w:numId w:val="31"/>
        </w:numPr>
        <w:spacing w:line="360" w:lineRule="auto"/>
        <w:ind w:left="0" w:firstLine="709"/>
        <w:jc w:val="both"/>
      </w:pPr>
      <w:r w:rsidRPr="009E46AD">
        <w:lastRenderedPageBreak/>
        <w:t>поиск оригинальных форм и методов, способствующих эффективно воздействовать на активность избирателей;</w:t>
      </w:r>
    </w:p>
    <w:p w:rsidR="00B02359" w:rsidRPr="009E46AD" w:rsidRDefault="00B02359" w:rsidP="00B02359">
      <w:pPr>
        <w:pStyle w:val="ad"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6AD">
        <w:rPr>
          <w:rFonts w:ascii="Times New Roman" w:hAnsi="Times New Roman"/>
          <w:sz w:val="28"/>
          <w:szCs w:val="28"/>
          <w:lang w:eastAsia="ru-RU"/>
        </w:rPr>
        <w:t>содействие развитию интеллектуально-творческого потенциала личности ребенка;</w:t>
      </w:r>
    </w:p>
    <w:p w:rsidR="00B02359" w:rsidRPr="009E46AD" w:rsidRDefault="00B02359" w:rsidP="00B02359">
      <w:pPr>
        <w:numPr>
          <w:ilvl w:val="0"/>
          <w:numId w:val="31"/>
        </w:numPr>
        <w:spacing w:line="360" w:lineRule="auto"/>
        <w:ind w:left="0" w:firstLine="709"/>
        <w:jc w:val="both"/>
        <w:rPr>
          <w:bCs/>
        </w:rPr>
      </w:pPr>
      <w:r w:rsidRPr="009E46AD">
        <w:rPr>
          <w:bCs/>
        </w:rPr>
        <w:t>пропаганда детского изобразительного творчества;</w:t>
      </w:r>
    </w:p>
    <w:p w:rsidR="00B02359" w:rsidRPr="009E46AD" w:rsidRDefault="00B02359" w:rsidP="00B02359">
      <w:pPr>
        <w:numPr>
          <w:ilvl w:val="0"/>
          <w:numId w:val="31"/>
        </w:numPr>
        <w:spacing w:after="200" w:line="360" w:lineRule="auto"/>
        <w:ind w:left="0" w:firstLine="709"/>
        <w:jc w:val="both"/>
      </w:pPr>
      <w:r w:rsidRPr="009E46AD">
        <w:t xml:space="preserve">поиск нестандартных идей, способствующих вовлечению жителей Железнодорожного района города Екатеринбурга в общественно-политическую жизнь и повышению активности граждан на </w:t>
      </w:r>
      <w:r w:rsidRPr="009E46AD">
        <w:rPr>
          <w:iCs/>
        </w:rPr>
        <w:t>выборах</w:t>
      </w:r>
      <w:r w:rsidRPr="009E46AD">
        <w:t>.</w:t>
      </w:r>
    </w:p>
    <w:p w:rsidR="00B02359" w:rsidRPr="009E46AD" w:rsidRDefault="00B02359" w:rsidP="00B02359">
      <w:pPr>
        <w:numPr>
          <w:ilvl w:val="0"/>
          <w:numId w:val="32"/>
        </w:numPr>
        <w:tabs>
          <w:tab w:val="left" w:pos="993"/>
        </w:tabs>
        <w:spacing w:before="200" w:after="200" w:line="360" w:lineRule="auto"/>
        <w:ind w:left="0" w:firstLine="709"/>
        <w:jc w:val="center"/>
        <w:rPr>
          <w:b/>
        </w:rPr>
      </w:pPr>
      <w:r w:rsidRPr="009E46AD">
        <w:rPr>
          <w:b/>
        </w:rPr>
        <w:t>Условия и порядок проведения конкурса</w:t>
      </w:r>
    </w:p>
    <w:p w:rsidR="00B02359" w:rsidRPr="009E46AD" w:rsidRDefault="00B02359" w:rsidP="00B02359">
      <w:pPr>
        <w:numPr>
          <w:ilvl w:val="1"/>
          <w:numId w:val="33"/>
        </w:numPr>
        <w:spacing w:line="360" w:lineRule="auto"/>
        <w:ind w:left="0" w:firstLine="709"/>
        <w:jc w:val="both"/>
      </w:pPr>
      <w:r w:rsidRPr="009E46AD">
        <w:t xml:space="preserve">Конкурс проводится с </w:t>
      </w:r>
      <w:r w:rsidR="00FD3F3F" w:rsidRPr="00FD3F3F">
        <w:t>1</w:t>
      </w:r>
      <w:r w:rsidRPr="009E46AD">
        <w:t xml:space="preserve"> </w:t>
      </w:r>
      <w:r w:rsidR="00FD3F3F" w:rsidRPr="00FD3F3F">
        <w:t>март</w:t>
      </w:r>
      <w:r w:rsidR="00FD3F3F">
        <w:t>а</w:t>
      </w:r>
      <w:r w:rsidRPr="009E46AD">
        <w:t xml:space="preserve"> по </w:t>
      </w:r>
      <w:r w:rsidR="00FD3F3F">
        <w:t>14</w:t>
      </w:r>
      <w:r w:rsidRPr="009E46AD">
        <w:t xml:space="preserve"> </w:t>
      </w:r>
      <w:r w:rsidR="00FD3F3F">
        <w:t>апреля</w:t>
      </w:r>
      <w:r w:rsidRPr="009E46AD">
        <w:t xml:space="preserve"> 2017 года.</w:t>
      </w:r>
    </w:p>
    <w:p w:rsidR="00B02359" w:rsidRPr="009E46AD" w:rsidRDefault="00B02359" w:rsidP="00B02359">
      <w:pPr>
        <w:numPr>
          <w:ilvl w:val="1"/>
          <w:numId w:val="33"/>
        </w:numPr>
        <w:spacing w:line="360" w:lineRule="auto"/>
        <w:ind w:left="0" w:firstLine="709"/>
        <w:jc w:val="both"/>
      </w:pPr>
      <w:r w:rsidRPr="009E46AD">
        <w:t xml:space="preserve">Конкурс проводится среди обучающихся 5-11 классов общеобразовательных учреждений любого типа и вида Железнодорожного района муниципального образования «город Екатеринбург» единолично, либо в соавторстве (в составе группы). </w:t>
      </w:r>
    </w:p>
    <w:p w:rsidR="00B02359" w:rsidRDefault="00B02359" w:rsidP="00B02359">
      <w:pPr>
        <w:numPr>
          <w:ilvl w:val="1"/>
          <w:numId w:val="33"/>
        </w:numPr>
        <w:spacing w:line="360" w:lineRule="auto"/>
        <w:ind w:left="0" w:firstLine="709"/>
        <w:jc w:val="both"/>
      </w:pPr>
      <w:r w:rsidRPr="009E46AD">
        <w:t>Конкурс проводится по трем категориям участников:</w:t>
      </w:r>
    </w:p>
    <w:p w:rsidR="00B02359" w:rsidRPr="009E46AD" w:rsidRDefault="00B02359" w:rsidP="00B02359">
      <w:pPr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</w:pPr>
      <w:r w:rsidRPr="009E46AD">
        <w:t>первая категория – учащиеся 5-7 классов;</w:t>
      </w:r>
    </w:p>
    <w:p w:rsidR="00B02359" w:rsidRPr="009E46AD" w:rsidRDefault="00B02359" w:rsidP="00B02359">
      <w:pPr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</w:pPr>
      <w:r w:rsidRPr="009E46AD">
        <w:t xml:space="preserve">вторая категория – учащиеся 8-9 классов; </w:t>
      </w:r>
    </w:p>
    <w:p w:rsidR="00B02359" w:rsidRPr="009E46AD" w:rsidRDefault="00B02359" w:rsidP="00B02359">
      <w:pPr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</w:pPr>
      <w:r w:rsidRPr="009E46AD">
        <w:t>третья категория – учащиеся 10-11 классов.</w:t>
      </w:r>
    </w:p>
    <w:p w:rsidR="00B02359" w:rsidRDefault="00B02359" w:rsidP="00B02359">
      <w:pPr>
        <w:numPr>
          <w:ilvl w:val="1"/>
          <w:numId w:val="33"/>
        </w:numPr>
        <w:spacing w:line="360" w:lineRule="auto"/>
        <w:ind w:left="0" w:firstLine="709"/>
        <w:jc w:val="both"/>
      </w:pPr>
      <w:r w:rsidRPr="009E46AD">
        <w:t xml:space="preserve">Для участия в конкурсе не позднее </w:t>
      </w:r>
      <w:r w:rsidR="00FD3F3F">
        <w:t>31</w:t>
      </w:r>
      <w:r w:rsidRPr="009E46AD">
        <w:t xml:space="preserve"> марта 2017 года </w:t>
      </w:r>
      <w:r>
        <w:t xml:space="preserve">на электронный адрес конкурса </w:t>
      </w:r>
      <w:r w:rsidRPr="00F37FAB">
        <w:rPr>
          <w:b/>
        </w:rPr>
        <w:t>konkurs.gd.mik@mail.ru</w:t>
      </w:r>
      <w:r w:rsidRPr="009E46AD">
        <w:t xml:space="preserve"> необходимо представить: </w:t>
      </w:r>
    </w:p>
    <w:p w:rsidR="00B02359" w:rsidRPr="009E46AD" w:rsidRDefault="00B02359" w:rsidP="00B02359">
      <w:pPr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</w:pPr>
      <w:r w:rsidRPr="009E46AD">
        <w:t>заявку (прилагается);</w:t>
      </w:r>
    </w:p>
    <w:p w:rsidR="00B02359" w:rsidRPr="009E46AD" w:rsidRDefault="00B02359" w:rsidP="00B02359">
      <w:pPr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i/>
        </w:rPr>
      </w:pPr>
      <w:r w:rsidRPr="009E46AD">
        <w:t xml:space="preserve">конкурсные работы (не более 10 видеороликов от образовательного учреждения) с обязательным указанием в конце ролика фамилий, имен участников, класса, образовательной организации. </w:t>
      </w:r>
    </w:p>
    <w:p w:rsidR="00B02359" w:rsidRDefault="00B02359" w:rsidP="00B02359">
      <w:pPr>
        <w:numPr>
          <w:ilvl w:val="1"/>
          <w:numId w:val="33"/>
        </w:numPr>
        <w:spacing w:line="360" w:lineRule="auto"/>
        <w:ind w:left="0" w:firstLine="709"/>
        <w:jc w:val="both"/>
      </w:pPr>
      <w:r w:rsidRPr="009E46AD">
        <w:t>Представленный на конкурс видеоролик должен быть посвящен теме выборов и направлен на повышение гражданской активности избирателей, побуждению к участию в выборах.</w:t>
      </w:r>
      <w:r>
        <w:t xml:space="preserve"> </w:t>
      </w:r>
    </w:p>
    <w:p w:rsidR="00B02359" w:rsidRDefault="00B02359" w:rsidP="00B02359">
      <w:pPr>
        <w:spacing w:line="360" w:lineRule="auto"/>
        <w:ind w:firstLine="709"/>
        <w:jc w:val="both"/>
      </w:pPr>
      <w:r w:rsidRPr="009E46AD">
        <w:lastRenderedPageBreak/>
        <w:t>Видеоролик не должен содержать признаков агитации за конкретного человека (кандидата, участвующего в выборах), политическую партию (избирательное объединение), либо против них. Работы, содержащие указанные признаки, на Конкурс не принимаются и не оцениваются.</w:t>
      </w:r>
    </w:p>
    <w:p w:rsidR="00B02359" w:rsidRDefault="00B02359" w:rsidP="00B02359">
      <w:pPr>
        <w:numPr>
          <w:ilvl w:val="1"/>
          <w:numId w:val="33"/>
        </w:numPr>
        <w:spacing w:line="360" w:lineRule="auto"/>
        <w:ind w:left="0" w:firstLine="709"/>
        <w:jc w:val="both"/>
      </w:pPr>
      <w:r w:rsidRPr="009E46AD">
        <w:t>Требования к видеоролику:</w:t>
      </w:r>
    </w:p>
    <w:p w:rsidR="00B02359" w:rsidRPr="009E46AD" w:rsidRDefault="00B02359" w:rsidP="00B02359">
      <w:pPr>
        <w:numPr>
          <w:ilvl w:val="2"/>
          <w:numId w:val="36"/>
        </w:numPr>
        <w:spacing w:line="360" w:lineRule="auto"/>
        <w:ind w:left="0" w:firstLine="709"/>
        <w:jc w:val="both"/>
      </w:pPr>
      <w:r w:rsidRPr="009E46AD">
        <w:t xml:space="preserve">Конкурсные видеоролики предоставляются в электронном виде, в формате </w:t>
      </w:r>
      <w:proofErr w:type="spellStart"/>
      <w:r w:rsidRPr="009E46AD">
        <w:rPr>
          <w:lang w:val="en-US"/>
        </w:rPr>
        <w:t>mp</w:t>
      </w:r>
      <w:proofErr w:type="spellEnd"/>
      <w:r w:rsidRPr="009E46AD">
        <w:t xml:space="preserve">4 или </w:t>
      </w:r>
      <w:proofErr w:type="spellStart"/>
      <w:r w:rsidRPr="009E46AD">
        <w:rPr>
          <w:lang w:val="en-US"/>
        </w:rPr>
        <w:t>avi</w:t>
      </w:r>
      <w:proofErr w:type="spellEnd"/>
      <w:r>
        <w:t>;</w:t>
      </w:r>
    </w:p>
    <w:p w:rsidR="00B02359" w:rsidRPr="009E46AD" w:rsidRDefault="00B02359" w:rsidP="00B02359">
      <w:pPr>
        <w:numPr>
          <w:ilvl w:val="2"/>
          <w:numId w:val="36"/>
        </w:numPr>
        <w:spacing w:line="360" w:lineRule="auto"/>
        <w:ind w:left="0" w:firstLine="709"/>
        <w:jc w:val="both"/>
      </w:pPr>
      <w:r w:rsidRPr="009E46AD">
        <w:t>Максимальная продолжительность видеоролика – не более 3 минут</w:t>
      </w:r>
      <w:r>
        <w:t>;</w:t>
      </w:r>
    </w:p>
    <w:p w:rsidR="00B02359" w:rsidRPr="009E46AD" w:rsidRDefault="00B02359" w:rsidP="00B02359">
      <w:pPr>
        <w:numPr>
          <w:ilvl w:val="2"/>
          <w:numId w:val="36"/>
        </w:numPr>
        <w:spacing w:line="360" w:lineRule="auto"/>
        <w:ind w:left="0" w:firstLine="709"/>
        <w:jc w:val="both"/>
      </w:pPr>
      <w:r w:rsidRPr="009E46AD">
        <w:t>Участники сами определяют жанр видеоролика</w:t>
      </w:r>
      <w:r>
        <w:t>;</w:t>
      </w:r>
    </w:p>
    <w:p w:rsidR="00B02359" w:rsidRPr="009E46AD" w:rsidRDefault="00B02359" w:rsidP="00B02359">
      <w:pPr>
        <w:numPr>
          <w:ilvl w:val="2"/>
          <w:numId w:val="36"/>
        </w:numPr>
        <w:spacing w:line="360" w:lineRule="auto"/>
        <w:ind w:left="0" w:firstLine="709"/>
        <w:jc w:val="both"/>
      </w:pPr>
      <w:r w:rsidRPr="009E46AD">
        <w:t>В ролике могут использоваться фотографии</w:t>
      </w:r>
      <w:r>
        <w:t>;</w:t>
      </w:r>
    </w:p>
    <w:p w:rsidR="00B02359" w:rsidRPr="009E46AD" w:rsidRDefault="00B02359" w:rsidP="00B02359">
      <w:pPr>
        <w:numPr>
          <w:ilvl w:val="2"/>
          <w:numId w:val="36"/>
        </w:numPr>
        <w:spacing w:line="360" w:lineRule="auto"/>
        <w:ind w:left="0" w:firstLine="709"/>
        <w:jc w:val="both"/>
      </w:pPr>
      <w:r w:rsidRPr="009E46AD">
        <w:t>Содержание видеороликов не должно противоречить законодательству РФ. На конкурс не принимаются ролики рекламного характера, оскорбляющие достоинства и чувства других людей, не соответствующих тематике Конкурса.</w:t>
      </w:r>
    </w:p>
    <w:p w:rsidR="00B02359" w:rsidRDefault="00B02359" w:rsidP="00B02359">
      <w:pPr>
        <w:numPr>
          <w:ilvl w:val="1"/>
          <w:numId w:val="33"/>
        </w:numPr>
        <w:spacing w:line="360" w:lineRule="auto"/>
        <w:ind w:left="0" w:firstLine="709"/>
        <w:jc w:val="both"/>
      </w:pPr>
      <w:r w:rsidRPr="009E46AD">
        <w:t xml:space="preserve">На конкурс может быть представлено не более </w:t>
      </w:r>
      <w:r>
        <w:t>двух работ</w:t>
      </w:r>
      <w:r w:rsidRPr="009E46AD">
        <w:t xml:space="preserve"> одного учащегося. </w:t>
      </w:r>
    </w:p>
    <w:p w:rsidR="00B02359" w:rsidRDefault="00B02359" w:rsidP="00B02359">
      <w:pPr>
        <w:numPr>
          <w:ilvl w:val="1"/>
          <w:numId w:val="33"/>
        </w:numPr>
        <w:spacing w:line="360" w:lineRule="auto"/>
        <w:ind w:left="0" w:firstLine="709"/>
        <w:jc w:val="both"/>
      </w:pPr>
      <w:r w:rsidRPr="009E46AD">
        <w:t>Не допускаются к участию в Конкурсе и не рассматриваются видеоролики, не содержащие информацию об участниках конкурса.</w:t>
      </w:r>
    </w:p>
    <w:p w:rsidR="00B02359" w:rsidRDefault="00B02359" w:rsidP="00B02359">
      <w:pPr>
        <w:numPr>
          <w:ilvl w:val="1"/>
          <w:numId w:val="33"/>
        </w:numPr>
        <w:spacing w:line="360" w:lineRule="auto"/>
        <w:ind w:left="0" w:firstLine="709"/>
        <w:jc w:val="both"/>
      </w:pPr>
      <w:r w:rsidRPr="009E46AD">
        <w:t>Видеоролики не</w:t>
      </w:r>
      <w:r>
        <w:t xml:space="preserve"> должны быть</w:t>
      </w:r>
      <w:r w:rsidRPr="009E46AD">
        <w:t xml:space="preserve"> заимствованны</w:t>
      </w:r>
      <w:r>
        <w:t>ми</w:t>
      </w:r>
      <w:r w:rsidRPr="009E46AD">
        <w:t xml:space="preserve"> из других источников.</w:t>
      </w:r>
    </w:p>
    <w:p w:rsidR="00B02359" w:rsidRDefault="00B02359" w:rsidP="00B02359">
      <w:pPr>
        <w:numPr>
          <w:ilvl w:val="1"/>
          <w:numId w:val="33"/>
        </w:numPr>
        <w:spacing w:line="360" w:lineRule="auto"/>
        <w:ind w:left="0" w:firstLine="709"/>
        <w:jc w:val="both"/>
      </w:pPr>
      <w:r w:rsidRPr="009E46AD">
        <w:t>Участники гарантируют подлинность авторства предоставляемых на конкурс работ.</w:t>
      </w:r>
    </w:p>
    <w:p w:rsidR="00B02359" w:rsidRDefault="00B02359" w:rsidP="00B02359">
      <w:pPr>
        <w:numPr>
          <w:ilvl w:val="1"/>
          <w:numId w:val="33"/>
        </w:numPr>
        <w:spacing w:line="360" w:lineRule="auto"/>
        <w:ind w:left="0" w:firstLine="709"/>
        <w:jc w:val="both"/>
      </w:pPr>
      <w:r w:rsidRPr="009E46AD">
        <w:t>Работы, подготовленные и присланные на Конкурс с нарушением требований настоящего Положения, Конкурсной комиссией не рассматриваются.</w:t>
      </w:r>
    </w:p>
    <w:p w:rsidR="00B02359" w:rsidRDefault="00B02359" w:rsidP="00B02359">
      <w:pPr>
        <w:numPr>
          <w:ilvl w:val="1"/>
          <w:numId w:val="33"/>
        </w:numPr>
        <w:spacing w:line="360" w:lineRule="auto"/>
        <w:ind w:left="0" w:firstLine="709"/>
        <w:jc w:val="both"/>
      </w:pPr>
      <w:r w:rsidRPr="009E46AD">
        <w:t>Комиссия оставляет за собой право размещения конкурсных работ на электронных сайтах, использов</w:t>
      </w:r>
      <w:r>
        <w:t>ания</w:t>
      </w:r>
      <w:r w:rsidRPr="009E46AD">
        <w:t xml:space="preserve"> </w:t>
      </w:r>
      <w:r>
        <w:t>в своей деятельности</w:t>
      </w:r>
      <w:r w:rsidRPr="009E46AD">
        <w:t xml:space="preserve">, в </w:t>
      </w:r>
      <w:r>
        <w:t xml:space="preserve">том числе </w:t>
      </w:r>
      <w:r w:rsidRPr="009E46AD">
        <w:t xml:space="preserve">при оформлении избирательных участков, с обязательным </w:t>
      </w:r>
      <w:r w:rsidRPr="009E46AD">
        <w:lastRenderedPageBreak/>
        <w:t>использованием ссылки на автора без дополнительного согласования с авторами.</w:t>
      </w:r>
    </w:p>
    <w:p w:rsidR="00B02359" w:rsidRPr="009E46AD" w:rsidRDefault="00B02359" w:rsidP="00B02359">
      <w:pPr>
        <w:spacing w:line="360" w:lineRule="auto"/>
        <w:ind w:firstLine="709"/>
        <w:jc w:val="both"/>
      </w:pPr>
    </w:p>
    <w:p w:rsidR="00B02359" w:rsidRPr="009E46AD" w:rsidRDefault="00B02359" w:rsidP="00B02359">
      <w:pPr>
        <w:numPr>
          <w:ilvl w:val="0"/>
          <w:numId w:val="39"/>
        </w:numPr>
        <w:tabs>
          <w:tab w:val="left" w:pos="993"/>
        </w:tabs>
        <w:spacing w:before="200" w:after="200" w:line="360" w:lineRule="auto"/>
        <w:ind w:left="0" w:firstLine="709"/>
        <w:jc w:val="center"/>
        <w:rPr>
          <w:b/>
        </w:rPr>
      </w:pPr>
      <w:r w:rsidRPr="009E46AD">
        <w:rPr>
          <w:b/>
        </w:rPr>
        <w:t>Критерии оценки конкурсных работ</w:t>
      </w:r>
    </w:p>
    <w:p w:rsidR="00B02359" w:rsidRPr="009E46AD" w:rsidRDefault="00B02359" w:rsidP="00B02359">
      <w:pPr>
        <w:numPr>
          <w:ilvl w:val="1"/>
          <w:numId w:val="37"/>
        </w:numPr>
        <w:spacing w:line="360" w:lineRule="auto"/>
        <w:ind w:left="0" w:firstLine="709"/>
        <w:jc w:val="both"/>
      </w:pPr>
      <w:r w:rsidRPr="009E46AD">
        <w:t>Представленные на Конкурс видеоролики оцениваются по следующим критериям:</w:t>
      </w:r>
    </w:p>
    <w:p w:rsidR="00B02359" w:rsidRPr="009E46AD" w:rsidRDefault="00B02359" w:rsidP="00B02359">
      <w:pPr>
        <w:numPr>
          <w:ilvl w:val="1"/>
          <w:numId w:val="38"/>
        </w:numPr>
        <w:tabs>
          <w:tab w:val="left" w:pos="1276"/>
        </w:tabs>
        <w:spacing w:line="360" w:lineRule="auto"/>
        <w:ind w:left="0" w:firstLine="709"/>
        <w:jc w:val="both"/>
      </w:pPr>
      <w:r w:rsidRPr="009E46AD">
        <w:t>соответствие содержания видеоролика тематике Конкурса;</w:t>
      </w:r>
    </w:p>
    <w:p w:rsidR="00B02359" w:rsidRPr="009E46AD" w:rsidRDefault="00B02359" w:rsidP="00B02359">
      <w:pPr>
        <w:numPr>
          <w:ilvl w:val="1"/>
          <w:numId w:val="38"/>
        </w:numPr>
        <w:tabs>
          <w:tab w:val="left" w:pos="1276"/>
        </w:tabs>
        <w:spacing w:line="360" w:lineRule="auto"/>
        <w:ind w:left="0" w:firstLine="709"/>
        <w:jc w:val="both"/>
      </w:pPr>
      <w:r w:rsidRPr="009E46AD">
        <w:t>креативность видеоролика (новизна идеи, оригинальность, гибкость мышления);</w:t>
      </w:r>
    </w:p>
    <w:p w:rsidR="00B02359" w:rsidRPr="009E46AD" w:rsidRDefault="00B02359" w:rsidP="00B02359">
      <w:pPr>
        <w:numPr>
          <w:ilvl w:val="1"/>
          <w:numId w:val="38"/>
        </w:numPr>
        <w:tabs>
          <w:tab w:val="left" w:pos="1276"/>
        </w:tabs>
        <w:spacing w:line="360" w:lineRule="auto"/>
        <w:ind w:left="0" w:firstLine="709"/>
        <w:jc w:val="both"/>
      </w:pPr>
      <w:r w:rsidRPr="009E46AD">
        <w:t>информативность;</w:t>
      </w:r>
    </w:p>
    <w:p w:rsidR="00B02359" w:rsidRPr="009E46AD" w:rsidRDefault="00B02359" w:rsidP="00B02359">
      <w:pPr>
        <w:numPr>
          <w:ilvl w:val="1"/>
          <w:numId w:val="38"/>
        </w:numPr>
        <w:tabs>
          <w:tab w:val="left" w:pos="1276"/>
        </w:tabs>
        <w:spacing w:line="360" w:lineRule="auto"/>
        <w:ind w:left="0" w:firstLine="709"/>
        <w:jc w:val="both"/>
      </w:pPr>
      <w:r w:rsidRPr="009E46AD">
        <w:t>содержательность работы (построение и законченность сюжета, информативность работы);</w:t>
      </w:r>
    </w:p>
    <w:p w:rsidR="00B02359" w:rsidRPr="009E46AD" w:rsidRDefault="00B02359" w:rsidP="00B02359">
      <w:pPr>
        <w:numPr>
          <w:ilvl w:val="1"/>
          <w:numId w:val="38"/>
        </w:numPr>
        <w:tabs>
          <w:tab w:val="left" w:pos="1276"/>
        </w:tabs>
        <w:spacing w:line="360" w:lineRule="auto"/>
        <w:ind w:left="0" w:firstLine="709"/>
        <w:jc w:val="both"/>
      </w:pPr>
      <w:r w:rsidRPr="009E46AD">
        <w:t>качество видеосъемки;</w:t>
      </w:r>
    </w:p>
    <w:p w:rsidR="00B02359" w:rsidRPr="009E46AD" w:rsidRDefault="00B02359" w:rsidP="00B02359">
      <w:pPr>
        <w:numPr>
          <w:ilvl w:val="1"/>
          <w:numId w:val="38"/>
        </w:numPr>
        <w:tabs>
          <w:tab w:val="left" w:pos="1276"/>
        </w:tabs>
        <w:spacing w:line="360" w:lineRule="auto"/>
        <w:ind w:left="0" w:firstLine="709"/>
        <w:jc w:val="both"/>
      </w:pPr>
      <w:r w:rsidRPr="009E46AD">
        <w:t>уровень владения специальными выразительными средствами;</w:t>
      </w:r>
    </w:p>
    <w:p w:rsidR="00B02359" w:rsidRPr="009E46AD" w:rsidRDefault="00B02359" w:rsidP="00B02359">
      <w:pPr>
        <w:numPr>
          <w:ilvl w:val="1"/>
          <w:numId w:val="38"/>
        </w:numPr>
        <w:tabs>
          <w:tab w:val="left" w:pos="1276"/>
        </w:tabs>
        <w:spacing w:line="360" w:lineRule="auto"/>
        <w:ind w:left="0" w:firstLine="709"/>
        <w:jc w:val="both"/>
      </w:pPr>
      <w:r w:rsidRPr="009E46AD">
        <w:t>эстетичность работы;</w:t>
      </w:r>
    </w:p>
    <w:p w:rsidR="00B02359" w:rsidRPr="009E46AD" w:rsidRDefault="00B02359" w:rsidP="00B02359">
      <w:pPr>
        <w:numPr>
          <w:ilvl w:val="1"/>
          <w:numId w:val="38"/>
        </w:numPr>
        <w:tabs>
          <w:tab w:val="left" w:pos="1276"/>
        </w:tabs>
        <w:spacing w:line="360" w:lineRule="auto"/>
        <w:ind w:left="0" w:firstLine="709"/>
        <w:jc w:val="both"/>
      </w:pPr>
      <w:r w:rsidRPr="009E46AD">
        <w:rPr>
          <w:bCs/>
        </w:rPr>
        <w:t>качество исполнения работы (композиция, свет,</w:t>
      </w:r>
      <w:r w:rsidRPr="009E46AD">
        <w:t xml:space="preserve"> яркость работы</w:t>
      </w:r>
      <w:r w:rsidRPr="009E46AD">
        <w:rPr>
          <w:bCs/>
        </w:rPr>
        <w:t>);</w:t>
      </w:r>
    </w:p>
    <w:p w:rsidR="00B02359" w:rsidRPr="009E46AD" w:rsidRDefault="00B02359" w:rsidP="00B02359">
      <w:pPr>
        <w:numPr>
          <w:ilvl w:val="1"/>
          <w:numId w:val="38"/>
        </w:numPr>
        <w:tabs>
          <w:tab w:val="left" w:pos="1276"/>
        </w:tabs>
        <w:spacing w:line="360" w:lineRule="auto"/>
        <w:ind w:left="0" w:firstLine="709"/>
        <w:jc w:val="both"/>
        <w:rPr>
          <w:bCs/>
        </w:rPr>
      </w:pPr>
      <w:r w:rsidRPr="009E46AD">
        <w:rPr>
          <w:bCs/>
        </w:rPr>
        <w:t>степень эмоционального и воспитательного воздействия на избирателя.</w:t>
      </w:r>
    </w:p>
    <w:p w:rsidR="00B02359" w:rsidRPr="007F7929" w:rsidRDefault="00B02359" w:rsidP="00B02359">
      <w:pPr>
        <w:numPr>
          <w:ilvl w:val="0"/>
          <w:numId w:val="39"/>
        </w:numPr>
        <w:tabs>
          <w:tab w:val="left" w:pos="993"/>
        </w:tabs>
        <w:spacing w:before="200" w:line="360" w:lineRule="auto"/>
        <w:ind w:left="0" w:firstLine="709"/>
        <w:jc w:val="center"/>
        <w:rPr>
          <w:b/>
        </w:rPr>
      </w:pPr>
      <w:r w:rsidRPr="009E46AD">
        <w:rPr>
          <w:b/>
        </w:rPr>
        <w:t>Подведение итогов конкурса,</w:t>
      </w:r>
      <w:r>
        <w:rPr>
          <w:b/>
        </w:rPr>
        <w:t xml:space="preserve"> </w:t>
      </w:r>
      <w:r w:rsidRPr="007F7929">
        <w:rPr>
          <w:b/>
        </w:rPr>
        <w:t>награждение победителей и участников конкурса</w:t>
      </w:r>
    </w:p>
    <w:p w:rsidR="00B02359" w:rsidRPr="009E46AD" w:rsidRDefault="00B02359" w:rsidP="00B02359">
      <w:pPr>
        <w:pStyle w:val="dktexleft"/>
        <w:numPr>
          <w:ilvl w:val="1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9E46AD">
        <w:rPr>
          <w:sz w:val="28"/>
          <w:szCs w:val="28"/>
        </w:rPr>
        <w:t xml:space="preserve">Представленные на Конкурс видеоролики оцениваются Конкурсной комиссией, в состав которой входят члены Железнодорожной районной </w:t>
      </w:r>
      <w:r>
        <w:rPr>
          <w:sz w:val="28"/>
          <w:szCs w:val="28"/>
        </w:rPr>
        <w:t>молодежной</w:t>
      </w:r>
      <w:r w:rsidRPr="009E46AD">
        <w:rPr>
          <w:sz w:val="28"/>
          <w:szCs w:val="28"/>
        </w:rPr>
        <w:t xml:space="preserve"> избирательной комиссии города Екатеринбурга, члены Железнодорожной районной </w:t>
      </w:r>
      <w:r>
        <w:rPr>
          <w:sz w:val="28"/>
          <w:szCs w:val="28"/>
        </w:rPr>
        <w:t>территориальной</w:t>
      </w:r>
      <w:r w:rsidRPr="009E46AD">
        <w:rPr>
          <w:sz w:val="28"/>
          <w:szCs w:val="28"/>
        </w:rPr>
        <w:t xml:space="preserve"> избирательной комиссии города Екатеринбурга.</w:t>
      </w:r>
    </w:p>
    <w:p w:rsidR="00B02359" w:rsidRPr="009E46AD" w:rsidRDefault="00B02359" w:rsidP="00B02359">
      <w:pPr>
        <w:numPr>
          <w:ilvl w:val="1"/>
          <w:numId w:val="40"/>
        </w:numPr>
        <w:spacing w:line="360" w:lineRule="auto"/>
        <w:ind w:left="0" w:firstLine="709"/>
        <w:jc w:val="both"/>
      </w:pPr>
      <w:r w:rsidRPr="009E46AD">
        <w:t>Конкурсная комиссия осуществляет оценку представленных на конкурс работ по пятибалльной системе в соответствии с критериями оценки, указанными в пункте 3 настоящего Положения, в каждой категории классов.</w:t>
      </w:r>
    </w:p>
    <w:p w:rsidR="00B02359" w:rsidRPr="009E46AD" w:rsidRDefault="00B02359" w:rsidP="00B02359">
      <w:pPr>
        <w:numPr>
          <w:ilvl w:val="1"/>
          <w:numId w:val="40"/>
        </w:numPr>
        <w:spacing w:line="360" w:lineRule="auto"/>
        <w:ind w:left="0" w:firstLine="709"/>
        <w:jc w:val="both"/>
      </w:pPr>
      <w:r w:rsidRPr="009E46AD">
        <w:lastRenderedPageBreak/>
        <w:t xml:space="preserve">Конкурсная комиссия подводит итоги Конкурса и открытым голосованием определяет победителей Конкурса не позднее </w:t>
      </w:r>
      <w:r w:rsidR="00FD3F3F">
        <w:t>10</w:t>
      </w:r>
      <w:r w:rsidRPr="009E46AD">
        <w:t xml:space="preserve"> </w:t>
      </w:r>
      <w:r w:rsidR="00FD3F3F">
        <w:t>апреля</w:t>
      </w:r>
      <w:r w:rsidRPr="009E46AD">
        <w:t xml:space="preserve"> 2017 года.</w:t>
      </w:r>
      <w:r w:rsidRPr="009E46AD">
        <w:rPr>
          <w:b/>
        </w:rPr>
        <w:t xml:space="preserve"> </w:t>
      </w:r>
      <w:r w:rsidRPr="009E46AD">
        <w:t xml:space="preserve">Итоговый протокол подписывается членами Конкурсной комиссии. </w:t>
      </w:r>
    </w:p>
    <w:p w:rsidR="00B02359" w:rsidRPr="009E46AD" w:rsidRDefault="00B02359" w:rsidP="00B02359">
      <w:pPr>
        <w:numPr>
          <w:ilvl w:val="1"/>
          <w:numId w:val="40"/>
        </w:numPr>
        <w:spacing w:line="360" w:lineRule="auto"/>
        <w:ind w:left="0" w:firstLine="709"/>
        <w:jc w:val="both"/>
        <w:rPr>
          <w:bCs/>
        </w:rPr>
      </w:pPr>
      <w:r w:rsidRPr="009E46AD">
        <w:t xml:space="preserve">На основании решения Конкурсной комиссии Железнодорожная районная </w:t>
      </w:r>
      <w:r>
        <w:t>молодежная</w:t>
      </w:r>
      <w:r w:rsidRPr="009E46AD">
        <w:t xml:space="preserve"> избирательная комиссия города Екатеринбурга не позднее </w:t>
      </w:r>
      <w:r w:rsidR="00FD3F3F">
        <w:t>14</w:t>
      </w:r>
      <w:r w:rsidRPr="009E46AD">
        <w:t xml:space="preserve"> </w:t>
      </w:r>
      <w:r w:rsidR="00FD3F3F">
        <w:t>апреля</w:t>
      </w:r>
      <w:r w:rsidRPr="009E46AD">
        <w:t xml:space="preserve"> 2017 принимает решение об итогах конкурса</w:t>
      </w:r>
      <w:r w:rsidRPr="009E46AD">
        <w:rPr>
          <w:bCs/>
        </w:rPr>
        <w:t>.</w:t>
      </w:r>
    </w:p>
    <w:p w:rsidR="00B02359" w:rsidRPr="009E46AD" w:rsidRDefault="00B02359" w:rsidP="00B02359">
      <w:pPr>
        <w:numPr>
          <w:ilvl w:val="1"/>
          <w:numId w:val="40"/>
        </w:numPr>
        <w:spacing w:line="360" w:lineRule="auto"/>
        <w:ind w:left="0" w:firstLine="709"/>
        <w:jc w:val="both"/>
      </w:pPr>
      <w:r w:rsidRPr="009E46AD">
        <w:t>Присуждаются первое, второе и третье места в каждой категории участников.</w:t>
      </w:r>
    </w:p>
    <w:p w:rsidR="00B02359" w:rsidRPr="009E46AD" w:rsidRDefault="00B02359" w:rsidP="00B02359">
      <w:pPr>
        <w:numPr>
          <w:ilvl w:val="1"/>
          <w:numId w:val="40"/>
        </w:numPr>
        <w:spacing w:line="360" w:lineRule="auto"/>
        <w:ind w:left="0" w:firstLine="709"/>
        <w:jc w:val="both"/>
      </w:pPr>
      <w:r w:rsidRPr="009E46AD">
        <w:t>По предложению Конкурсной комиссии могут быть определены победители в номинациях.</w:t>
      </w:r>
    </w:p>
    <w:p w:rsidR="00B02359" w:rsidRPr="009E46AD" w:rsidRDefault="00B02359" w:rsidP="00B02359">
      <w:pPr>
        <w:numPr>
          <w:ilvl w:val="1"/>
          <w:numId w:val="40"/>
        </w:numPr>
        <w:spacing w:line="360" w:lineRule="auto"/>
        <w:ind w:left="0" w:firstLine="709"/>
        <w:jc w:val="both"/>
      </w:pPr>
      <w:r w:rsidRPr="009E46AD">
        <w:t>Победители конкурса в каждой категории и победители номинаций награждаются дипломами и сувенирами, а их творческим руководителям вручаются благодарственные письма Железнодорожной районной территориальной избирательной комиссии города Екатеринбурга.</w:t>
      </w:r>
    </w:p>
    <w:p w:rsidR="00B02359" w:rsidRDefault="00B02359" w:rsidP="00FD3F3F">
      <w:pPr>
        <w:widowControl w:val="0"/>
        <w:numPr>
          <w:ilvl w:val="1"/>
          <w:numId w:val="40"/>
        </w:numPr>
        <w:spacing w:line="360" w:lineRule="auto"/>
        <w:ind w:left="0" w:firstLine="709"/>
        <w:jc w:val="both"/>
      </w:pPr>
      <w:r w:rsidRPr="009E46AD">
        <w:t xml:space="preserve">Результаты Конкурса размещаются </w:t>
      </w:r>
      <w:r w:rsidRPr="007F7929">
        <w:t>в информационно-телекоммуникационной сети интернет на странице Железнодорожной районной территориальной избирательной комиссии города Екатеринбурга (</w:t>
      </w:r>
      <w:r w:rsidR="004316E5" w:rsidRPr="004316E5">
        <w:t>ikso.org/</w:t>
      </w:r>
      <w:proofErr w:type="spellStart"/>
      <w:r w:rsidR="004316E5" w:rsidRPr="004316E5">
        <w:t>tik</w:t>
      </w:r>
      <w:proofErr w:type="spellEnd"/>
      <w:r w:rsidR="004316E5" w:rsidRPr="004316E5">
        <w:t>/</w:t>
      </w:r>
      <w:proofErr w:type="spellStart"/>
      <w:r w:rsidR="004316E5" w:rsidRPr="004316E5">
        <w:t>site</w:t>
      </w:r>
      <w:proofErr w:type="spellEnd"/>
      <w:r w:rsidR="004316E5" w:rsidRPr="004316E5">
        <w:t>/</w:t>
      </w:r>
      <w:proofErr w:type="spellStart"/>
      <w:r w:rsidR="004316E5" w:rsidRPr="004316E5">
        <w:t>ezh</w:t>
      </w:r>
      <w:proofErr w:type="spellEnd"/>
      <w:r w:rsidR="004316E5" w:rsidRPr="004316E5">
        <w:t>/</w:t>
      </w:r>
      <w:r w:rsidRPr="007F7929">
        <w:t xml:space="preserve">), а также в социальной сети </w:t>
      </w:r>
      <w:proofErr w:type="spellStart"/>
      <w:r w:rsidRPr="007F7929">
        <w:t>Вконтакте</w:t>
      </w:r>
      <w:proofErr w:type="spellEnd"/>
      <w:r w:rsidRPr="007F7929">
        <w:t xml:space="preserve"> на странице группы Железнодорожной районной молодежной избирательной комиссии города Екатеринбург</w:t>
      </w:r>
      <w:r>
        <w:t>а (</w:t>
      </w:r>
      <w:hyperlink r:id="rId8" w:history="1">
        <w:r w:rsidR="00FD3F3F" w:rsidRPr="00646B8E">
          <w:rPr>
            <w:rStyle w:val="aa"/>
          </w:rPr>
          <w:t>https://vk.com/club86046879</w:t>
        </w:r>
      </w:hyperlink>
      <w:r>
        <w:t>).</w:t>
      </w:r>
    </w:p>
    <w:p w:rsidR="00B02359" w:rsidRPr="009E46AD" w:rsidRDefault="00B02359" w:rsidP="00B02359">
      <w:pPr>
        <w:widowControl w:val="0"/>
        <w:spacing w:line="360" w:lineRule="auto"/>
        <w:ind w:firstLine="709"/>
        <w:jc w:val="both"/>
      </w:pPr>
    </w:p>
    <w:p w:rsidR="00B02359" w:rsidRPr="009E46AD" w:rsidRDefault="00B02359" w:rsidP="00B02359">
      <w:pPr>
        <w:widowControl w:val="0"/>
        <w:spacing w:line="360" w:lineRule="auto"/>
        <w:ind w:firstLine="709"/>
        <w:jc w:val="both"/>
      </w:pPr>
    </w:p>
    <w:p w:rsidR="00FD3F3F" w:rsidRDefault="00FD3F3F" w:rsidP="00B02359">
      <w:pPr>
        <w:spacing w:line="360" w:lineRule="auto"/>
        <w:ind w:firstLine="709"/>
        <w:jc w:val="right"/>
      </w:pPr>
    </w:p>
    <w:p w:rsidR="00FD3F3F" w:rsidRPr="00FD3F3F" w:rsidRDefault="00FD3F3F" w:rsidP="00FD3F3F"/>
    <w:p w:rsidR="00FD3F3F" w:rsidRPr="00FD3F3F" w:rsidRDefault="00FD3F3F" w:rsidP="00FD3F3F"/>
    <w:p w:rsidR="00FD3F3F" w:rsidRPr="00FD3F3F" w:rsidRDefault="00FD3F3F" w:rsidP="00FD3F3F"/>
    <w:p w:rsidR="00FD3F3F" w:rsidRPr="00FD3F3F" w:rsidRDefault="00FD3F3F" w:rsidP="00FD3F3F"/>
    <w:p w:rsidR="00FD3F3F" w:rsidRPr="00FD3F3F" w:rsidRDefault="00FD3F3F" w:rsidP="00FD3F3F"/>
    <w:p w:rsidR="00FD3F3F" w:rsidRPr="00FD3F3F" w:rsidRDefault="00FD3F3F" w:rsidP="00FD3F3F"/>
    <w:p w:rsidR="00FD3F3F" w:rsidRPr="00FD3F3F" w:rsidRDefault="00FD3F3F" w:rsidP="00FD3F3F"/>
    <w:p w:rsidR="00FD3F3F" w:rsidRPr="00FD3F3F" w:rsidRDefault="00FD3F3F" w:rsidP="00FD3F3F">
      <w:pPr>
        <w:jc w:val="both"/>
      </w:pPr>
      <w:r>
        <w:t>По всем вопросам обращаться по номеру +79530092062 (Архипова А.А.)</w:t>
      </w:r>
    </w:p>
    <w:p w:rsidR="00FD3F3F" w:rsidRDefault="00FD3F3F" w:rsidP="00FD3F3F"/>
    <w:p w:rsidR="00B02359" w:rsidRPr="00FD3F3F" w:rsidRDefault="00B02359" w:rsidP="00FD3F3F">
      <w:pPr>
        <w:sectPr w:rsidR="00B02359" w:rsidRPr="00FD3F3F" w:rsidSect="00B02359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B02359" w:rsidRPr="009E46AD" w:rsidRDefault="00B02359" w:rsidP="00B02359">
      <w:pPr>
        <w:spacing w:line="360" w:lineRule="auto"/>
        <w:ind w:firstLine="709"/>
        <w:jc w:val="right"/>
      </w:pPr>
      <w:r w:rsidRPr="009E46AD">
        <w:lastRenderedPageBreak/>
        <w:t xml:space="preserve">Приложение </w:t>
      </w:r>
    </w:p>
    <w:p w:rsidR="00B02359" w:rsidRPr="009E46AD" w:rsidRDefault="00B02359" w:rsidP="00B02359">
      <w:pPr>
        <w:spacing w:line="360" w:lineRule="auto"/>
        <w:ind w:firstLine="709"/>
        <w:jc w:val="right"/>
      </w:pPr>
      <w:r w:rsidRPr="009E46AD">
        <w:t>к Положению о конкурсе видеороликов «Я снимаю выборы»</w:t>
      </w:r>
    </w:p>
    <w:p w:rsidR="00B02359" w:rsidRPr="009E46AD" w:rsidRDefault="00B02359" w:rsidP="00B02359">
      <w:pPr>
        <w:spacing w:before="200" w:after="200" w:line="360" w:lineRule="auto"/>
        <w:ind w:firstLine="709"/>
        <w:jc w:val="center"/>
        <w:rPr>
          <w:b/>
        </w:rPr>
      </w:pPr>
      <w:r w:rsidRPr="009E46AD">
        <w:rPr>
          <w:b/>
        </w:rPr>
        <w:t xml:space="preserve">ЗАЯВКА </w:t>
      </w:r>
      <w:r w:rsidRPr="009E46AD">
        <w:rPr>
          <w:b/>
        </w:rPr>
        <w:br/>
        <w:t>на участие в конкурсе видеороликов «Я снимаю выборы»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3914"/>
      </w:tblGrid>
      <w:tr w:rsidR="00B02359" w:rsidRPr="004437BC" w:rsidTr="009E3E67">
        <w:tc>
          <w:tcPr>
            <w:tcW w:w="7393" w:type="dxa"/>
            <w:vAlign w:val="bottom"/>
          </w:tcPr>
          <w:p w:rsidR="00B02359" w:rsidRPr="004437BC" w:rsidRDefault="00B02359" w:rsidP="009E3E67">
            <w:pPr>
              <w:spacing w:line="360" w:lineRule="auto"/>
              <w:jc w:val="right"/>
            </w:pPr>
            <w:r w:rsidRPr="004437BC">
              <w:t>Образовательное учреждение</w:t>
            </w:r>
          </w:p>
        </w:tc>
        <w:tc>
          <w:tcPr>
            <w:tcW w:w="3914" w:type="dxa"/>
            <w:tcBorders>
              <w:bottom w:val="single" w:sz="4" w:space="0" w:color="auto"/>
            </w:tcBorders>
          </w:tcPr>
          <w:p w:rsidR="00B02359" w:rsidRPr="004437BC" w:rsidRDefault="00B02359" w:rsidP="009E3E67">
            <w:pPr>
              <w:spacing w:line="360" w:lineRule="auto"/>
              <w:rPr>
                <w:b/>
              </w:rPr>
            </w:pPr>
          </w:p>
        </w:tc>
      </w:tr>
    </w:tbl>
    <w:p w:rsidR="00B02359" w:rsidRPr="009E46AD" w:rsidRDefault="00B02359" w:rsidP="00B02359">
      <w:pPr>
        <w:spacing w:line="360" w:lineRule="auto"/>
        <w:ind w:firstLine="709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84"/>
        <w:gridCol w:w="1691"/>
        <w:gridCol w:w="1628"/>
        <w:gridCol w:w="377"/>
        <w:gridCol w:w="757"/>
        <w:gridCol w:w="425"/>
        <w:gridCol w:w="2835"/>
        <w:gridCol w:w="921"/>
        <w:gridCol w:w="496"/>
        <w:gridCol w:w="3261"/>
      </w:tblGrid>
      <w:tr w:rsidR="00B02359" w:rsidRPr="009E46AD" w:rsidTr="009E3E67">
        <w:tc>
          <w:tcPr>
            <w:tcW w:w="534" w:type="dxa"/>
            <w:shd w:val="clear" w:color="auto" w:fill="auto"/>
            <w:vAlign w:val="center"/>
          </w:tcPr>
          <w:p w:rsidR="00B02359" w:rsidRPr="009E46AD" w:rsidRDefault="00B02359" w:rsidP="00B02359">
            <w:pPr>
              <w:spacing w:line="360" w:lineRule="auto"/>
              <w:jc w:val="center"/>
            </w:pPr>
            <w:r>
              <w:t xml:space="preserve">№ </w:t>
            </w:r>
            <w:r w:rsidRPr="009E46AD">
              <w:t>п/п</w:t>
            </w:r>
          </w:p>
        </w:tc>
        <w:tc>
          <w:tcPr>
            <w:tcW w:w="3475" w:type="dxa"/>
            <w:gridSpan w:val="2"/>
            <w:shd w:val="clear" w:color="auto" w:fill="auto"/>
          </w:tcPr>
          <w:p w:rsidR="00B02359" w:rsidRPr="009E46AD" w:rsidRDefault="00B02359" w:rsidP="00B02359">
            <w:pPr>
              <w:spacing w:line="360" w:lineRule="auto"/>
              <w:jc w:val="center"/>
            </w:pPr>
            <w:r>
              <w:t>ФИО</w:t>
            </w:r>
            <w:r w:rsidRPr="009E46AD">
              <w:t xml:space="preserve"> участника</w:t>
            </w:r>
          </w:p>
        </w:tc>
        <w:tc>
          <w:tcPr>
            <w:tcW w:w="1628" w:type="dxa"/>
            <w:shd w:val="clear" w:color="auto" w:fill="auto"/>
          </w:tcPr>
          <w:p w:rsidR="00B02359" w:rsidRPr="009E46AD" w:rsidRDefault="00B02359" w:rsidP="00B02359">
            <w:pPr>
              <w:spacing w:line="360" w:lineRule="auto"/>
              <w:jc w:val="center"/>
            </w:pPr>
            <w:r w:rsidRPr="009E46AD">
              <w:t>Группа, класс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02359" w:rsidRPr="009E46AD" w:rsidRDefault="00B02359" w:rsidP="00B02359">
            <w:pPr>
              <w:spacing w:line="360" w:lineRule="auto"/>
              <w:jc w:val="center"/>
            </w:pPr>
            <w:r w:rsidRPr="009E46AD">
              <w:t>Дата рождения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B02359" w:rsidRPr="009E46AD" w:rsidRDefault="00B02359" w:rsidP="00B02359">
            <w:pPr>
              <w:spacing w:line="360" w:lineRule="auto"/>
              <w:jc w:val="center"/>
            </w:pPr>
            <w:r>
              <w:t>ФИО</w:t>
            </w:r>
            <w:r w:rsidRPr="009E46AD">
              <w:t xml:space="preserve"> творческого руководителя (родителя), контактный телефон</w:t>
            </w:r>
          </w:p>
        </w:tc>
        <w:tc>
          <w:tcPr>
            <w:tcW w:w="3757" w:type="dxa"/>
            <w:gridSpan w:val="2"/>
            <w:shd w:val="clear" w:color="auto" w:fill="auto"/>
          </w:tcPr>
          <w:p w:rsidR="00B02359" w:rsidRPr="009E46AD" w:rsidRDefault="00B02359" w:rsidP="00B02359">
            <w:pPr>
              <w:spacing w:line="360" w:lineRule="auto"/>
              <w:jc w:val="center"/>
            </w:pPr>
            <w:r>
              <w:t>Название работы, аннотация</w:t>
            </w:r>
          </w:p>
        </w:tc>
      </w:tr>
      <w:tr w:rsidR="00B02359" w:rsidRPr="009E46AD" w:rsidTr="009E3E67">
        <w:tc>
          <w:tcPr>
            <w:tcW w:w="534" w:type="dxa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3475" w:type="dxa"/>
            <w:gridSpan w:val="2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1628" w:type="dxa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3756" w:type="dxa"/>
            <w:gridSpan w:val="2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3757" w:type="dxa"/>
            <w:gridSpan w:val="2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</w:tr>
      <w:tr w:rsidR="00B02359" w:rsidRPr="009E46AD" w:rsidTr="009E3E67">
        <w:tc>
          <w:tcPr>
            <w:tcW w:w="534" w:type="dxa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3475" w:type="dxa"/>
            <w:gridSpan w:val="2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1628" w:type="dxa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3756" w:type="dxa"/>
            <w:gridSpan w:val="2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3757" w:type="dxa"/>
            <w:gridSpan w:val="2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</w:tr>
      <w:tr w:rsidR="00B02359" w:rsidRPr="009E46AD" w:rsidTr="009E3E67">
        <w:tc>
          <w:tcPr>
            <w:tcW w:w="534" w:type="dxa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3475" w:type="dxa"/>
            <w:gridSpan w:val="2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1628" w:type="dxa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3756" w:type="dxa"/>
            <w:gridSpan w:val="2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3757" w:type="dxa"/>
            <w:gridSpan w:val="2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</w:tr>
      <w:tr w:rsidR="00B02359" w:rsidRPr="009E46AD" w:rsidTr="009E3E67">
        <w:tc>
          <w:tcPr>
            <w:tcW w:w="534" w:type="dxa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3475" w:type="dxa"/>
            <w:gridSpan w:val="2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1628" w:type="dxa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3756" w:type="dxa"/>
            <w:gridSpan w:val="2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3757" w:type="dxa"/>
            <w:gridSpan w:val="2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</w:tr>
      <w:tr w:rsidR="00B02359" w:rsidRPr="009E46AD" w:rsidTr="009E3E67">
        <w:tc>
          <w:tcPr>
            <w:tcW w:w="534" w:type="dxa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3475" w:type="dxa"/>
            <w:gridSpan w:val="2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1628" w:type="dxa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3756" w:type="dxa"/>
            <w:gridSpan w:val="2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  <w:tc>
          <w:tcPr>
            <w:tcW w:w="3757" w:type="dxa"/>
            <w:gridSpan w:val="2"/>
            <w:shd w:val="clear" w:color="auto" w:fill="auto"/>
          </w:tcPr>
          <w:p w:rsidR="00B02359" w:rsidRPr="009E46AD" w:rsidRDefault="00B02359" w:rsidP="009E3E67">
            <w:pPr>
              <w:spacing w:line="360" w:lineRule="auto"/>
              <w:rPr>
                <w:b/>
              </w:rPr>
            </w:pPr>
          </w:p>
        </w:tc>
      </w:tr>
      <w:tr w:rsidR="00B02359" w:rsidRPr="009E46AD" w:rsidTr="00B0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8" w:type="dxa"/>
            <w:gridSpan w:val="2"/>
          </w:tcPr>
          <w:p w:rsidR="00B02359" w:rsidRPr="009E46AD" w:rsidRDefault="00B02359" w:rsidP="009E3E67">
            <w:pPr>
              <w:spacing w:line="360" w:lineRule="auto"/>
              <w:jc w:val="both"/>
            </w:pPr>
          </w:p>
        </w:tc>
        <w:tc>
          <w:tcPr>
            <w:tcW w:w="3696" w:type="dxa"/>
            <w:gridSpan w:val="3"/>
          </w:tcPr>
          <w:p w:rsidR="00B02359" w:rsidRPr="009E46AD" w:rsidRDefault="00B02359" w:rsidP="009E3E67">
            <w:pPr>
              <w:spacing w:line="360" w:lineRule="auto"/>
              <w:jc w:val="both"/>
            </w:pPr>
          </w:p>
        </w:tc>
        <w:tc>
          <w:tcPr>
            <w:tcW w:w="8695" w:type="dxa"/>
            <w:gridSpan w:val="6"/>
          </w:tcPr>
          <w:p w:rsidR="00B02359" w:rsidRPr="009E46AD" w:rsidRDefault="00B02359" w:rsidP="009E3E67">
            <w:pPr>
              <w:spacing w:line="360" w:lineRule="auto"/>
              <w:jc w:val="both"/>
            </w:pPr>
          </w:p>
        </w:tc>
      </w:tr>
      <w:tr w:rsidR="00B02359" w:rsidTr="00B02359">
        <w:tblPrEx>
          <w:tblLook w:val="04A0" w:firstRow="1" w:lastRow="0" w:firstColumn="1" w:lastColumn="0" w:noHBand="0" w:noVBand="1"/>
        </w:tblPrEx>
        <w:tc>
          <w:tcPr>
            <w:tcW w:w="67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2359" w:rsidRPr="004437BC" w:rsidRDefault="00B02359" w:rsidP="009E3E67">
            <w:pPr>
              <w:pStyle w:val="BodyText23"/>
              <w:widowControl w:val="0"/>
              <w:suppressAutoHyphens/>
              <w:spacing w:line="276" w:lineRule="auto"/>
              <w:rPr>
                <w:rFonts w:cs="FreeSans"/>
                <w:b w:val="0"/>
                <w:bCs w:val="0"/>
                <w:kern w:val="1"/>
                <w:sz w:val="28"/>
                <w:szCs w:val="20"/>
              </w:rPr>
            </w:pPr>
            <w:r>
              <w:rPr>
                <w:rFonts w:cs="FreeSans"/>
                <w:b w:val="0"/>
                <w:bCs w:val="0"/>
                <w:kern w:val="1"/>
                <w:sz w:val="28"/>
                <w:szCs w:val="20"/>
              </w:rPr>
              <w:t>Руководитель ОУ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359" w:rsidRPr="004437BC" w:rsidRDefault="00B02359" w:rsidP="009E3E67">
            <w:pPr>
              <w:pStyle w:val="BodyText23"/>
              <w:widowControl w:val="0"/>
              <w:suppressAutoHyphens/>
              <w:spacing w:line="276" w:lineRule="auto"/>
              <w:rPr>
                <w:rFonts w:cs="FreeSans"/>
                <w:b w:val="0"/>
                <w:bCs w:val="0"/>
                <w:kern w:val="1"/>
                <w:sz w:val="2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359" w:rsidRPr="004437BC" w:rsidRDefault="00B02359" w:rsidP="009E3E67">
            <w:pPr>
              <w:pStyle w:val="BodyText23"/>
              <w:widowControl w:val="0"/>
              <w:suppressAutoHyphens/>
              <w:spacing w:line="276" w:lineRule="auto"/>
              <w:rPr>
                <w:rFonts w:cs="FreeSans"/>
                <w:b w:val="0"/>
                <w:bCs w:val="0"/>
                <w:kern w:val="1"/>
                <w:sz w:val="28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359" w:rsidRPr="004437BC" w:rsidRDefault="00B02359" w:rsidP="009E3E67">
            <w:pPr>
              <w:pStyle w:val="BodyText23"/>
              <w:widowControl w:val="0"/>
              <w:suppressAutoHyphens/>
              <w:spacing w:line="276" w:lineRule="auto"/>
              <w:jc w:val="center"/>
              <w:rPr>
                <w:rFonts w:cs="FreeSans"/>
                <w:b w:val="0"/>
                <w:bCs w:val="0"/>
                <w:kern w:val="1"/>
                <w:sz w:val="28"/>
                <w:szCs w:val="20"/>
              </w:rPr>
            </w:pPr>
          </w:p>
        </w:tc>
      </w:tr>
      <w:tr w:rsidR="00B02359" w:rsidTr="00B02359">
        <w:tblPrEx>
          <w:tblLook w:val="04A0" w:firstRow="1" w:lastRow="0" w:firstColumn="1" w:lastColumn="0" w:noHBand="0" w:noVBand="1"/>
        </w:tblPrEx>
        <w:tc>
          <w:tcPr>
            <w:tcW w:w="67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2359" w:rsidRPr="004437BC" w:rsidRDefault="00B02359" w:rsidP="009E3E67">
            <w:pPr>
              <w:pStyle w:val="BodyText23"/>
              <w:widowControl w:val="0"/>
              <w:suppressAutoHyphens/>
              <w:spacing w:line="276" w:lineRule="auto"/>
              <w:rPr>
                <w:rFonts w:cs="FreeSans"/>
                <w:b w:val="0"/>
                <w:bCs w:val="0"/>
                <w:kern w:val="1"/>
                <w:sz w:val="28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359" w:rsidRPr="004437BC" w:rsidRDefault="00B02359" w:rsidP="009E3E67">
            <w:pPr>
              <w:pStyle w:val="BodyText23"/>
              <w:widowControl w:val="0"/>
              <w:suppressAutoHyphens/>
              <w:spacing w:line="276" w:lineRule="auto"/>
              <w:jc w:val="center"/>
              <w:rPr>
                <w:rFonts w:cs="FreeSans"/>
                <w:b w:val="0"/>
                <w:bCs w:val="0"/>
                <w:kern w:val="1"/>
                <w:sz w:val="22"/>
                <w:szCs w:val="20"/>
              </w:rPr>
            </w:pPr>
            <w:r w:rsidRPr="004437BC">
              <w:rPr>
                <w:rFonts w:cs="FreeSans"/>
                <w:b w:val="0"/>
                <w:bCs w:val="0"/>
                <w:kern w:val="1"/>
                <w:sz w:val="22"/>
                <w:szCs w:val="20"/>
              </w:rPr>
              <w:t>подпись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359" w:rsidRPr="004437BC" w:rsidRDefault="00B02359" w:rsidP="009E3E67">
            <w:pPr>
              <w:pStyle w:val="BodyText23"/>
              <w:widowControl w:val="0"/>
              <w:suppressAutoHyphens/>
              <w:spacing w:line="276" w:lineRule="auto"/>
              <w:jc w:val="center"/>
              <w:rPr>
                <w:rFonts w:cs="FreeSans"/>
                <w:b w:val="0"/>
                <w:bCs w:val="0"/>
                <w:kern w:val="1"/>
                <w:sz w:val="22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359" w:rsidRPr="004437BC" w:rsidRDefault="00B02359" w:rsidP="009E3E67">
            <w:pPr>
              <w:pStyle w:val="BodyText23"/>
              <w:widowControl w:val="0"/>
              <w:suppressAutoHyphens/>
              <w:spacing w:line="276" w:lineRule="auto"/>
              <w:jc w:val="center"/>
              <w:rPr>
                <w:rFonts w:cs="FreeSans"/>
                <w:b w:val="0"/>
                <w:bCs w:val="0"/>
                <w:kern w:val="1"/>
                <w:sz w:val="22"/>
                <w:szCs w:val="20"/>
              </w:rPr>
            </w:pPr>
            <w:r w:rsidRPr="004437BC">
              <w:rPr>
                <w:rFonts w:cs="FreeSans"/>
                <w:b w:val="0"/>
                <w:bCs w:val="0"/>
                <w:kern w:val="1"/>
                <w:sz w:val="22"/>
                <w:szCs w:val="20"/>
              </w:rPr>
              <w:t>фамилия, инициалы</w:t>
            </w:r>
          </w:p>
        </w:tc>
      </w:tr>
      <w:tr w:rsidR="00B02359" w:rsidRPr="009E46AD" w:rsidTr="00B02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18" w:type="dxa"/>
            <w:gridSpan w:val="2"/>
          </w:tcPr>
          <w:p w:rsidR="00B02359" w:rsidRPr="009E46AD" w:rsidRDefault="00B02359" w:rsidP="009E3E67">
            <w:pPr>
              <w:spacing w:line="360" w:lineRule="auto"/>
              <w:ind w:firstLine="709"/>
              <w:jc w:val="both"/>
            </w:pPr>
          </w:p>
        </w:tc>
        <w:tc>
          <w:tcPr>
            <w:tcW w:w="3696" w:type="dxa"/>
            <w:gridSpan w:val="3"/>
          </w:tcPr>
          <w:p w:rsidR="00B02359" w:rsidRPr="009E46AD" w:rsidRDefault="00B02359" w:rsidP="009E3E67">
            <w:pPr>
              <w:spacing w:line="360" w:lineRule="auto"/>
              <w:ind w:firstLine="709"/>
            </w:pPr>
          </w:p>
        </w:tc>
        <w:tc>
          <w:tcPr>
            <w:tcW w:w="8695" w:type="dxa"/>
            <w:gridSpan w:val="6"/>
          </w:tcPr>
          <w:p w:rsidR="00B02359" w:rsidRPr="009E46AD" w:rsidRDefault="00B02359" w:rsidP="009E3E67">
            <w:pPr>
              <w:spacing w:line="360" w:lineRule="auto"/>
              <w:jc w:val="both"/>
            </w:pPr>
          </w:p>
        </w:tc>
      </w:tr>
    </w:tbl>
    <w:p w:rsidR="00585203" w:rsidRPr="00585203" w:rsidRDefault="00585203" w:rsidP="00B02359">
      <w:pPr>
        <w:pStyle w:val="BodyTextIndent21"/>
        <w:spacing w:line="276" w:lineRule="auto"/>
        <w:ind w:firstLine="0"/>
        <w:jc w:val="both"/>
        <w:rPr>
          <w:sz w:val="28"/>
          <w:szCs w:val="28"/>
        </w:rPr>
      </w:pPr>
    </w:p>
    <w:sectPr w:rsidR="00585203" w:rsidRPr="00585203" w:rsidSect="00B02359">
      <w:headerReference w:type="default" r:id="rId11"/>
      <w:headerReference w:type="first" r:id="rId12"/>
      <w:pgSz w:w="16838" w:h="11906" w:orient="landscape"/>
      <w:pgMar w:top="851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A5E" w:rsidRDefault="00114A5E" w:rsidP="00A93A6D">
      <w:r>
        <w:separator/>
      </w:r>
    </w:p>
  </w:endnote>
  <w:endnote w:type="continuationSeparator" w:id="0">
    <w:p w:rsidR="00114A5E" w:rsidRDefault="00114A5E" w:rsidP="00A9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A5E" w:rsidRDefault="00114A5E" w:rsidP="00A93A6D">
      <w:r>
        <w:separator/>
      </w:r>
    </w:p>
  </w:footnote>
  <w:footnote w:type="continuationSeparator" w:id="0">
    <w:p w:rsidR="00114A5E" w:rsidRDefault="00114A5E" w:rsidP="00A9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59" w:rsidRDefault="00B02359" w:rsidP="00B02359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59" w:rsidRDefault="00B02359" w:rsidP="00B02359">
    <w:pPr>
      <w:pStyle w:val="a4"/>
      <w:jc w:val="center"/>
    </w:pPr>
    <w:r w:rsidRPr="00B02359">
      <w:rPr>
        <w:noProof/>
      </w:rPr>
      <w:drawing>
        <wp:inline distT="0" distB="0" distL="0" distR="0">
          <wp:extent cx="399415" cy="725170"/>
          <wp:effectExtent l="19050" t="0" r="635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725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A6D" w:rsidRDefault="00A93A6D" w:rsidP="00A93A6D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DF" w:rsidRDefault="00EA20DF" w:rsidP="00EA20D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BAF"/>
    <w:multiLevelType w:val="multilevel"/>
    <w:tmpl w:val="94BC6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."/>
      <w:lvlJc w:val="left"/>
      <w:pPr>
        <w:ind w:left="2310" w:hanging="15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0" w:hanging="15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0" w:hanging="15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0" w:hanging="15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5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8A28CA"/>
    <w:multiLevelType w:val="hybridMultilevel"/>
    <w:tmpl w:val="B37AF66A"/>
    <w:lvl w:ilvl="0" w:tplc="7224544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8D0D7A"/>
    <w:multiLevelType w:val="hybridMultilevel"/>
    <w:tmpl w:val="C546C2C4"/>
    <w:lvl w:ilvl="0" w:tplc="EDB4B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F3D59"/>
    <w:multiLevelType w:val="hybridMultilevel"/>
    <w:tmpl w:val="D2C0C898"/>
    <w:lvl w:ilvl="0" w:tplc="CC7EBC90">
      <w:start w:val="1"/>
      <w:numFmt w:val="decimal"/>
      <w:lvlText w:val="5.%1."/>
      <w:lvlJc w:val="left"/>
      <w:pPr>
        <w:ind w:left="2880" w:hanging="360"/>
      </w:pPr>
      <w:rPr>
        <w:rFonts w:hint="default"/>
      </w:rPr>
    </w:lvl>
    <w:lvl w:ilvl="1" w:tplc="5D46A1B8">
      <w:start w:val="1"/>
      <w:numFmt w:val="decimal"/>
      <w:lvlText w:val="6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6C2D58"/>
    <w:multiLevelType w:val="hybridMultilevel"/>
    <w:tmpl w:val="DA5EF4D6"/>
    <w:lvl w:ilvl="0" w:tplc="8D5EEEC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DCB5A44"/>
    <w:multiLevelType w:val="multilevel"/>
    <w:tmpl w:val="340036B2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5602950"/>
    <w:multiLevelType w:val="hybridMultilevel"/>
    <w:tmpl w:val="6C6871A0"/>
    <w:lvl w:ilvl="0" w:tplc="05803910">
      <w:start w:val="1"/>
      <w:numFmt w:val="decimal"/>
      <w:lvlText w:val="%1)"/>
      <w:lvlJc w:val="left"/>
      <w:pPr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8C02565"/>
    <w:multiLevelType w:val="hybridMultilevel"/>
    <w:tmpl w:val="B606A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252CBD"/>
    <w:multiLevelType w:val="hybridMultilevel"/>
    <w:tmpl w:val="5FD27086"/>
    <w:lvl w:ilvl="0" w:tplc="0D561A9E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BD7BD4"/>
    <w:multiLevelType w:val="multilevel"/>
    <w:tmpl w:val="38A2111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BC208E5"/>
    <w:multiLevelType w:val="hybridMultilevel"/>
    <w:tmpl w:val="862E0674"/>
    <w:lvl w:ilvl="0" w:tplc="AC304B92">
      <w:start w:val="1"/>
      <w:numFmt w:val="decimal"/>
      <w:lvlText w:val="%1)"/>
      <w:lvlJc w:val="left"/>
      <w:pPr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14D3FA9"/>
    <w:multiLevelType w:val="hybridMultilevel"/>
    <w:tmpl w:val="13C6F4E8"/>
    <w:lvl w:ilvl="0" w:tplc="6E1A3302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2030044"/>
    <w:multiLevelType w:val="multilevel"/>
    <w:tmpl w:val="BDF03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2310" w:hanging="15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0" w:hanging="15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0" w:hanging="15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0" w:hanging="15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5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E8B4A9B"/>
    <w:multiLevelType w:val="multilevel"/>
    <w:tmpl w:val="0644A124"/>
    <w:lvl w:ilvl="0">
      <w:start w:val="3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F5049C5"/>
    <w:multiLevelType w:val="hybridMultilevel"/>
    <w:tmpl w:val="D0D4E0C6"/>
    <w:lvl w:ilvl="0" w:tplc="E68887F2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0657DC"/>
    <w:multiLevelType w:val="hybridMultilevel"/>
    <w:tmpl w:val="B90E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C54"/>
    <w:multiLevelType w:val="multilevel"/>
    <w:tmpl w:val="B978CF80"/>
    <w:lvl w:ilvl="0">
      <w:start w:val="1"/>
      <w:numFmt w:val="bullet"/>
      <w:lvlText w:val=""/>
      <w:lvlJc w:val="left"/>
      <w:pPr>
        <w:ind w:left="1260" w:hanging="1260"/>
      </w:pPr>
      <w:rPr>
        <w:rFonts w:ascii="Symbol" w:hAnsi="Symbol" w:hint="default"/>
      </w:rPr>
    </w:lvl>
    <w:lvl w:ilvl="1">
      <w:start w:val="1"/>
      <w:numFmt w:val="decimal"/>
      <w:lvlText w:val="2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C5955FE"/>
    <w:multiLevelType w:val="multilevel"/>
    <w:tmpl w:val="67A80CA8"/>
    <w:lvl w:ilvl="0">
      <w:start w:val="1"/>
      <w:numFmt w:val="bullet"/>
      <w:lvlText w:val=""/>
      <w:lvlJc w:val="left"/>
      <w:pPr>
        <w:ind w:left="1260" w:hanging="12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1969" w:hanging="12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E9221EE"/>
    <w:multiLevelType w:val="multilevel"/>
    <w:tmpl w:val="BCBC0FF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2365A46"/>
    <w:multiLevelType w:val="multilevel"/>
    <w:tmpl w:val="17B24B50"/>
    <w:lvl w:ilvl="0">
      <w:start w:val="1"/>
      <w:numFmt w:val="bullet"/>
      <w:lvlText w:val=""/>
      <w:lvlJc w:val="left"/>
      <w:pPr>
        <w:ind w:left="1260" w:hanging="1260"/>
      </w:pPr>
      <w:rPr>
        <w:rFonts w:ascii="Symbol" w:hAnsi="Symbol" w:hint="default"/>
      </w:rPr>
    </w:lvl>
    <w:lvl w:ilvl="1">
      <w:start w:val="1"/>
      <w:numFmt w:val="decimal"/>
      <w:lvlText w:val="2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80704BD"/>
    <w:multiLevelType w:val="hybridMultilevel"/>
    <w:tmpl w:val="AC8CFFC4"/>
    <w:lvl w:ilvl="0" w:tplc="291A332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8A0507"/>
    <w:multiLevelType w:val="hybridMultilevel"/>
    <w:tmpl w:val="5B1A7B5E"/>
    <w:lvl w:ilvl="0" w:tplc="1C983E8A">
      <w:start w:val="1"/>
      <w:numFmt w:val="decimal"/>
      <w:lvlText w:val="4.%1."/>
      <w:lvlJc w:val="left"/>
      <w:pPr>
        <w:ind w:left="2340" w:hanging="360"/>
      </w:pPr>
      <w:rPr>
        <w:rFonts w:hint="default"/>
      </w:rPr>
    </w:lvl>
    <w:lvl w:ilvl="1" w:tplc="CC7EBC90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B58334A"/>
    <w:multiLevelType w:val="hybridMultilevel"/>
    <w:tmpl w:val="B1BA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A0761"/>
    <w:multiLevelType w:val="multilevel"/>
    <w:tmpl w:val="519C349A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53A51689"/>
    <w:multiLevelType w:val="hybridMultilevel"/>
    <w:tmpl w:val="2318981A"/>
    <w:lvl w:ilvl="0" w:tplc="0950C33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4714615"/>
    <w:multiLevelType w:val="multilevel"/>
    <w:tmpl w:val="999A538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4BF668C"/>
    <w:multiLevelType w:val="hybridMultilevel"/>
    <w:tmpl w:val="869A42AA"/>
    <w:lvl w:ilvl="0" w:tplc="2E92F8E8">
      <w:start w:val="1"/>
      <w:numFmt w:val="decimal"/>
      <w:lvlText w:val="%1)"/>
      <w:lvlJc w:val="left"/>
      <w:pPr>
        <w:ind w:left="187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554865B6"/>
    <w:multiLevelType w:val="multilevel"/>
    <w:tmpl w:val="052A569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8A61C36"/>
    <w:multiLevelType w:val="multilevel"/>
    <w:tmpl w:val="024A17B8"/>
    <w:lvl w:ilvl="0">
      <w:start w:val="3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A60510F"/>
    <w:multiLevelType w:val="hybridMultilevel"/>
    <w:tmpl w:val="90F2340C"/>
    <w:lvl w:ilvl="0" w:tplc="BDAABA32">
      <w:start w:val="1"/>
      <w:numFmt w:val="decimal"/>
      <w:lvlText w:val="%1)"/>
      <w:lvlJc w:val="left"/>
      <w:pPr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AC75EC1"/>
    <w:multiLevelType w:val="hybridMultilevel"/>
    <w:tmpl w:val="F9225386"/>
    <w:lvl w:ilvl="0" w:tplc="7346C22E">
      <w:start w:val="1"/>
      <w:numFmt w:val="decimal"/>
      <w:lvlText w:val="%1)"/>
      <w:lvlJc w:val="left"/>
      <w:pPr>
        <w:ind w:left="21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C062B92"/>
    <w:multiLevelType w:val="hybridMultilevel"/>
    <w:tmpl w:val="EDA698B8"/>
    <w:lvl w:ilvl="0" w:tplc="BD2CB97A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70028EB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472D0F"/>
    <w:multiLevelType w:val="hybridMultilevel"/>
    <w:tmpl w:val="9330390A"/>
    <w:lvl w:ilvl="0" w:tplc="1C983E8A">
      <w:start w:val="1"/>
      <w:numFmt w:val="decimal"/>
      <w:lvlText w:val="4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>
    <w:nsid w:val="66016E42"/>
    <w:multiLevelType w:val="hybridMultilevel"/>
    <w:tmpl w:val="E5848A02"/>
    <w:lvl w:ilvl="0" w:tplc="F6EE90C2">
      <w:start w:val="1"/>
      <w:numFmt w:val="decimal"/>
      <w:lvlText w:val="3.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>
    <w:nsid w:val="69BF1B77"/>
    <w:multiLevelType w:val="hybridMultilevel"/>
    <w:tmpl w:val="97CAB556"/>
    <w:lvl w:ilvl="0" w:tplc="8F90FD9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AB74AC5"/>
    <w:multiLevelType w:val="hybridMultilevel"/>
    <w:tmpl w:val="E1C834BC"/>
    <w:lvl w:ilvl="0" w:tplc="8CB43642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E356AE"/>
    <w:multiLevelType w:val="hybridMultilevel"/>
    <w:tmpl w:val="52B8E86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>
    <w:nsid w:val="74983BBC"/>
    <w:multiLevelType w:val="hybridMultilevel"/>
    <w:tmpl w:val="9ADA29C0"/>
    <w:lvl w:ilvl="0" w:tplc="DF9E55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154536"/>
    <w:multiLevelType w:val="hybridMultilevel"/>
    <w:tmpl w:val="D9DA09F4"/>
    <w:lvl w:ilvl="0" w:tplc="4DB46B42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D9B7AB8"/>
    <w:multiLevelType w:val="hybridMultilevel"/>
    <w:tmpl w:val="5AACCA7C"/>
    <w:lvl w:ilvl="0" w:tplc="04190001">
      <w:start w:val="1"/>
      <w:numFmt w:val="bullet"/>
      <w:lvlText w:val=""/>
      <w:lvlJc w:val="left"/>
      <w:pPr>
        <w:ind w:left="1830" w:hanging="11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3"/>
  </w:num>
  <w:num w:numId="3">
    <w:abstractNumId w:val="20"/>
  </w:num>
  <w:num w:numId="4">
    <w:abstractNumId w:val="15"/>
  </w:num>
  <w:num w:numId="5">
    <w:abstractNumId w:val="8"/>
  </w:num>
  <w:num w:numId="6">
    <w:abstractNumId w:val="2"/>
  </w:num>
  <w:num w:numId="7">
    <w:abstractNumId w:val="31"/>
  </w:num>
  <w:num w:numId="8">
    <w:abstractNumId w:val="35"/>
  </w:num>
  <w:num w:numId="9">
    <w:abstractNumId w:val="24"/>
  </w:num>
  <w:num w:numId="10">
    <w:abstractNumId w:val="6"/>
  </w:num>
  <w:num w:numId="11">
    <w:abstractNumId w:val="34"/>
  </w:num>
  <w:num w:numId="12">
    <w:abstractNumId w:val="10"/>
  </w:num>
  <w:num w:numId="13">
    <w:abstractNumId w:val="26"/>
  </w:num>
  <w:num w:numId="14">
    <w:abstractNumId w:val="29"/>
  </w:num>
  <w:num w:numId="15">
    <w:abstractNumId w:val="30"/>
  </w:num>
  <w:num w:numId="16">
    <w:abstractNumId w:val="4"/>
  </w:num>
  <w:num w:numId="17">
    <w:abstractNumId w:val="14"/>
  </w:num>
  <w:num w:numId="18">
    <w:abstractNumId w:val="12"/>
  </w:num>
  <w:num w:numId="19">
    <w:abstractNumId w:val="5"/>
  </w:num>
  <w:num w:numId="20">
    <w:abstractNumId w:val="0"/>
  </w:num>
  <w:num w:numId="21">
    <w:abstractNumId w:val="33"/>
  </w:num>
  <w:num w:numId="22">
    <w:abstractNumId w:val="32"/>
  </w:num>
  <w:num w:numId="23">
    <w:abstractNumId w:val="21"/>
  </w:num>
  <w:num w:numId="24">
    <w:abstractNumId w:val="3"/>
  </w:num>
  <w:num w:numId="25">
    <w:abstractNumId w:val="38"/>
  </w:num>
  <w:num w:numId="26">
    <w:abstractNumId w:val="11"/>
  </w:num>
  <w:num w:numId="27">
    <w:abstractNumId w:val="22"/>
  </w:num>
  <w:num w:numId="28">
    <w:abstractNumId w:val="1"/>
  </w:num>
  <w:num w:numId="29">
    <w:abstractNumId w:val="36"/>
  </w:num>
  <w:num w:numId="30">
    <w:abstractNumId w:val="39"/>
  </w:num>
  <w:num w:numId="31">
    <w:abstractNumId w:val="37"/>
  </w:num>
  <w:num w:numId="32">
    <w:abstractNumId w:val="18"/>
  </w:num>
  <w:num w:numId="33">
    <w:abstractNumId w:val="27"/>
  </w:num>
  <w:num w:numId="34">
    <w:abstractNumId w:val="19"/>
  </w:num>
  <w:num w:numId="35">
    <w:abstractNumId w:val="16"/>
  </w:num>
  <w:num w:numId="36">
    <w:abstractNumId w:val="25"/>
  </w:num>
  <w:num w:numId="37">
    <w:abstractNumId w:val="9"/>
  </w:num>
  <w:num w:numId="38">
    <w:abstractNumId w:val="17"/>
  </w:num>
  <w:num w:numId="39">
    <w:abstractNumId w:val="13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890"/>
    <w:rsid w:val="00023900"/>
    <w:rsid w:val="00096072"/>
    <w:rsid w:val="000D07F1"/>
    <w:rsid w:val="00114A5E"/>
    <w:rsid w:val="003B75FF"/>
    <w:rsid w:val="004316E5"/>
    <w:rsid w:val="004552BA"/>
    <w:rsid w:val="00472B79"/>
    <w:rsid w:val="00585203"/>
    <w:rsid w:val="00656C2F"/>
    <w:rsid w:val="00662F0B"/>
    <w:rsid w:val="006C3538"/>
    <w:rsid w:val="00744F8F"/>
    <w:rsid w:val="007A0DAC"/>
    <w:rsid w:val="007B6837"/>
    <w:rsid w:val="00870E3B"/>
    <w:rsid w:val="008C4267"/>
    <w:rsid w:val="009655C5"/>
    <w:rsid w:val="009B2890"/>
    <w:rsid w:val="009F1DC4"/>
    <w:rsid w:val="00A93A6D"/>
    <w:rsid w:val="00AC77C8"/>
    <w:rsid w:val="00B02359"/>
    <w:rsid w:val="00B57066"/>
    <w:rsid w:val="00BF41A8"/>
    <w:rsid w:val="00BF5241"/>
    <w:rsid w:val="00C32D71"/>
    <w:rsid w:val="00D81274"/>
    <w:rsid w:val="00DC1888"/>
    <w:rsid w:val="00DC2B99"/>
    <w:rsid w:val="00EA20DF"/>
    <w:rsid w:val="00FD3F3F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E68AD2-594D-4CB8-B1B7-5D506619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8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B2890"/>
    <w:pPr>
      <w:keepNext/>
      <w:autoSpaceDE w:val="0"/>
      <w:autoSpaceDN w:val="0"/>
      <w:jc w:val="right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B28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3">
    <w:name w:val="Body Text 23"/>
    <w:basedOn w:val="a"/>
    <w:rsid w:val="009B2890"/>
    <w:pPr>
      <w:autoSpaceDE w:val="0"/>
      <w:autoSpaceDN w:val="0"/>
      <w:jc w:val="both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9B2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3A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3A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93A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3A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3A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3A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A93A6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customStyle="1" w:styleId="BodyTextIndent21">
    <w:name w:val="Body Text Indent 21"/>
    <w:basedOn w:val="a"/>
    <w:rsid w:val="00585203"/>
    <w:pPr>
      <w:autoSpaceDE w:val="0"/>
      <w:autoSpaceDN w:val="0"/>
      <w:ind w:firstLine="709"/>
      <w:jc w:val="center"/>
    </w:pPr>
    <w:rPr>
      <w:sz w:val="24"/>
      <w:szCs w:val="24"/>
    </w:rPr>
  </w:style>
  <w:style w:type="character" w:styleId="aa">
    <w:name w:val="Hyperlink"/>
    <w:basedOn w:val="a0"/>
    <w:rsid w:val="00585203"/>
    <w:rPr>
      <w:color w:val="0000FF"/>
      <w:u w:val="single"/>
    </w:rPr>
  </w:style>
  <w:style w:type="paragraph" w:customStyle="1" w:styleId="ConsNonformat">
    <w:name w:val="ConsNonformat"/>
    <w:rsid w:val="004552B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4552B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4552BA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">
    <w:name w:val="Body Text Indent 2"/>
    <w:basedOn w:val="a"/>
    <w:link w:val="20"/>
    <w:rsid w:val="004552BA"/>
    <w:pPr>
      <w:tabs>
        <w:tab w:val="left" w:pos="-1134"/>
      </w:tabs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552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4552BA"/>
    <w:pPr>
      <w:jc w:val="both"/>
    </w:pPr>
    <w:rPr>
      <w:sz w:val="24"/>
    </w:rPr>
  </w:style>
  <w:style w:type="character" w:customStyle="1" w:styleId="23">
    <w:name w:val="Основной текст 2 Знак"/>
    <w:basedOn w:val="a0"/>
    <w:link w:val="22"/>
    <w:rsid w:val="004552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55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4552BA"/>
    <w:pPr>
      <w:spacing w:before="100" w:beforeAutospacing="1" w:after="100" w:afterAutospacing="1"/>
    </w:pPr>
    <w:rPr>
      <w:sz w:val="24"/>
      <w:szCs w:val="24"/>
    </w:rPr>
  </w:style>
  <w:style w:type="paragraph" w:styleId="1">
    <w:name w:val="toc 1"/>
    <w:basedOn w:val="a"/>
    <w:next w:val="a"/>
    <w:autoRedefine/>
    <w:uiPriority w:val="39"/>
    <w:unhideWhenUsed/>
    <w:rsid w:val="004552BA"/>
    <w:pPr>
      <w:tabs>
        <w:tab w:val="right" w:leader="dot" w:pos="9089"/>
      </w:tabs>
      <w:spacing w:line="480" w:lineRule="auto"/>
      <w:jc w:val="both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FF5274"/>
    <w:pPr>
      <w:ind w:left="720"/>
      <w:contextualSpacing/>
    </w:pPr>
  </w:style>
  <w:style w:type="paragraph" w:customStyle="1" w:styleId="dktexleft">
    <w:name w:val="dktexleft"/>
    <w:basedOn w:val="a"/>
    <w:rsid w:val="00B02359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d">
    <w:name w:val="No Spacing"/>
    <w:qFormat/>
    <w:rsid w:val="00B023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860468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86046879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4720</TotalTime>
  <Pages>9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Архипов</dc:creator>
  <cp:lastModifiedBy>L K</cp:lastModifiedBy>
  <cp:revision>5</cp:revision>
  <cp:lastPrinted>2017-03-06T07:27:00Z</cp:lastPrinted>
  <dcterms:created xsi:type="dcterms:W3CDTF">2017-02-25T06:47:00Z</dcterms:created>
  <dcterms:modified xsi:type="dcterms:W3CDTF">2017-03-06T08:07:00Z</dcterms:modified>
</cp:coreProperties>
</file>